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55" w:rsidRPr="00C03D5E" w:rsidRDefault="000B3D55" w:rsidP="000B3D55">
      <w:pPr>
        <w:pStyle w:val="afc"/>
        <w:jc w:val="right"/>
        <w:rPr>
          <w:rStyle w:val="a7"/>
          <w:rFonts w:ascii="Times New Roman" w:hAnsi="Times New Roman" w:cs="Times New Roman"/>
          <w:b w:val="0"/>
          <w:sz w:val="24"/>
          <w:szCs w:val="24"/>
        </w:rPr>
      </w:pPr>
      <w:r>
        <w:rPr>
          <w:rStyle w:val="a7"/>
          <w:rFonts w:ascii="Times New Roman" w:hAnsi="Times New Roman" w:cs="Times New Roman"/>
          <w:sz w:val="24"/>
          <w:szCs w:val="24"/>
        </w:rPr>
        <w:t>Утверждены</w:t>
      </w:r>
    </w:p>
    <w:p w:rsidR="000B3D55" w:rsidRPr="00C03D5E" w:rsidRDefault="000B3D55" w:rsidP="000B3D55">
      <w:pPr>
        <w:pStyle w:val="afc"/>
        <w:jc w:val="right"/>
        <w:rPr>
          <w:rStyle w:val="a7"/>
          <w:rFonts w:ascii="Times New Roman" w:hAnsi="Times New Roman" w:cs="Times New Roman"/>
          <w:b w:val="0"/>
          <w:sz w:val="24"/>
          <w:szCs w:val="24"/>
        </w:rPr>
      </w:pPr>
      <w:bookmarkStart w:id="0" w:name="_Hlk6837211"/>
      <w:r>
        <w:rPr>
          <w:rStyle w:val="a7"/>
          <w:rFonts w:ascii="Times New Roman" w:hAnsi="Times New Roman" w:cs="Times New Roman"/>
          <w:sz w:val="24"/>
          <w:szCs w:val="24"/>
        </w:rPr>
        <w:t xml:space="preserve"> решением</w:t>
      </w:r>
      <w:r w:rsidRPr="00C03D5E">
        <w:rPr>
          <w:rStyle w:val="a7"/>
          <w:rFonts w:ascii="Times New Roman" w:hAnsi="Times New Roman" w:cs="Times New Roman"/>
          <w:sz w:val="24"/>
          <w:szCs w:val="24"/>
        </w:rPr>
        <w:t xml:space="preserve"> Собрания представителей</w:t>
      </w:r>
      <w:r>
        <w:rPr>
          <w:rStyle w:val="a7"/>
          <w:rFonts w:ascii="Times New Roman" w:hAnsi="Times New Roman" w:cs="Times New Roman"/>
          <w:sz w:val="24"/>
          <w:szCs w:val="24"/>
        </w:rPr>
        <w:t xml:space="preserve"> </w:t>
      </w:r>
      <w:r w:rsidRPr="00C03D5E">
        <w:rPr>
          <w:rStyle w:val="a7"/>
          <w:rFonts w:ascii="Times New Roman" w:hAnsi="Times New Roman" w:cs="Times New Roman"/>
          <w:sz w:val="24"/>
          <w:szCs w:val="24"/>
        </w:rPr>
        <w:t xml:space="preserve">сельского поселения </w:t>
      </w:r>
      <w:r>
        <w:rPr>
          <w:rStyle w:val="a7"/>
          <w:rFonts w:ascii="Times New Roman" w:hAnsi="Times New Roman" w:cs="Times New Roman"/>
          <w:sz w:val="24"/>
          <w:szCs w:val="24"/>
        </w:rPr>
        <w:t>Купино</w:t>
      </w:r>
    </w:p>
    <w:p w:rsidR="000B3D55" w:rsidRPr="00C03D5E" w:rsidRDefault="000B3D55" w:rsidP="000B3D5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sz w:val="24"/>
          <w:szCs w:val="24"/>
        </w:rPr>
        <w:t xml:space="preserve"> м</w:t>
      </w:r>
      <w:r>
        <w:rPr>
          <w:rStyle w:val="a7"/>
          <w:rFonts w:ascii="Times New Roman" w:hAnsi="Times New Roman" w:cs="Times New Roman"/>
          <w:sz w:val="24"/>
          <w:szCs w:val="24"/>
        </w:rPr>
        <w:t>униципального района</w:t>
      </w:r>
      <w:r w:rsidRPr="00C03D5E">
        <w:rPr>
          <w:rStyle w:val="a7"/>
          <w:rFonts w:ascii="Times New Roman" w:hAnsi="Times New Roman" w:cs="Times New Roman"/>
          <w:sz w:val="24"/>
          <w:szCs w:val="24"/>
        </w:rPr>
        <w:t xml:space="preserve"> </w:t>
      </w:r>
      <w:r>
        <w:rPr>
          <w:rStyle w:val="a7"/>
          <w:rFonts w:ascii="Times New Roman" w:hAnsi="Times New Roman" w:cs="Times New Roman"/>
          <w:sz w:val="24"/>
          <w:szCs w:val="24"/>
        </w:rPr>
        <w:t>Безенчукский</w:t>
      </w:r>
      <w:r w:rsidRPr="00C03D5E">
        <w:rPr>
          <w:rStyle w:val="a7"/>
          <w:rFonts w:ascii="Times New Roman" w:hAnsi="Times New Roman" w:cs="Times New Roman"/>
          <w:sz w:val="24"/>
          <w:szCs w:val="24"/>
        </w:rPr>
        <w:t xml:space="preserve"> Самарской области</w:t>
      </w:r>
    </w:p>
    <w:p w:rsidR="000B3D55" w:rsidRPr="00C03D5E" w:rsidRDefault="000B3D55" w:rsidP="000B3D5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sz w:val="24"/>
          <w:szCs w:val="24"/>
        </w:rPr>
        <w:t xml:space="preserve">от </w:t>
      </w:r>
      <w:r>
        <w:rPr>
          <w:rStyle w:val="a7"/>
          <w:rFonts w:ascii="Times New Roman" w:hAnsi="Times New Roman" w:cs="Times New Roman"/>
          <w:sz w:val="24"/>
          <w:szCs w:val="24"/>
        </w:rPr>
        <w:t xml:space="preserve">02.08. </w:t>
      </w:r>
      <w:r w:rsidRPr="00C03D5E">
        <w:rPr>
          <w:rStyle w:val="a7"/>
          <w:rFonts w:ascii="Times New Roman" w:hAnsi="Times New Roman" w:cs="Times New Roman"/>
          <w:sz w:val="24"/>
          <w:szCs w:val="24"/>
        </w:rPr>
        <w:t>201</w:t>
      </w:r>
      <w:r>
        <w:rPr>
          <w:rStyle w:val="a7"/>
          <w:rFonts w:ascii="Times New Roman" w:hAnsi="Times New Roman" w:cs="Times New Roman"/>
          <w:sz w:val="24"/>
          <w:szCs w:val="24"/>
        </w:rPr>
        <w:t>9</w:t>
      </w:r>
      <w:r w:rsidRPr="00C03D5E">
        <w:rPr>
          <w:rStyle w:val="a7"/>
          <w:rFonts w:ascii="Times New Roman" w:hAnsi="Times New Roman" w:cs="Times New Roman"/>
          <w:sz w:val="24"/>
          <w:szCs w:val="24"/>
        </w:rPr>
        <w:t xml:space="preserve"> </w:t>
      </w:r>
      <w:r>
        <w:rPr>
          <w:rStyle w:val="a7"/>
          <w:rFonts w:ascii="Times New Roman" w:hAnsi="Times New Roman" w:cs="Times New Roman"/>
          <w:sz w:val="24"/>
          <w:szCs w:val="24"/>
        </w:rPr>
        <w:t xml:space="preserve">г. </w:t>
      </w:r>
      <w:r w:rsidRPr="00C03D5E">
        <w:rPr>
          <w:rStyle w:val="a7"/>
          <w:rFonts w:ascii="Times New Roman" w:hAnsi="Times New Roman" w:cs="Times New Roman"/>
          <w:sz w:val="24"/>
          <w:szCs w:val="24"/>
        </w:rPr>
        <w:t>№</w:t>
      </w:r>
      <w:r>
        <w:rPr>
          <w:rStyle w:val="a7"/>
          <w:rFonts w:ascii="Times New Roman" w:hAnsi="Times New Roman" w:cs="Times New Roman"/>
          <w:sz w:val="24"/>
          <w:szCs w:val="24"/>
        </w:rPr>
        <w:t>168/56</w:t>
      </w:r>
      <w:r w:rsidRPr="00CC4B7C">
        <w:rPr>
          <w:rStyle w:val="a7"/>
          <w:rFonts w:ascii="Times New Roman" w:hAnsi="Times New Roman" w:cs="Times New Roman"/>
          <w:sz w:val="24"/>
          <w:szCs w:val="24"/>
        </w:rPr>
        <w:t xml:space="preserve">(с изм. </w:t>
      </w:r>
      <w:r>
        <w:rPr>
          <w:rStyle w:val="a7"/>
          <w:rFonts w:ascii="Times New Roman" w:hAnsi="Times New Roman" w:cs="Times New Roman"/>
          <w:sz w:val="24"/>
          <w:szCs w:val="24"/>
        </w:rPr>
        <w:t>20.09.2023 г. №</w:t>
      </w:r>
      <w:r>
        <w:rPr>
          <w:rStyle w:val="a7"/>
          <w:rFonts w:ascii="Times New Roman" w:hAnsi="Times New Roman" w:cs="Times New Roman"/>
          <w:sz w:val="24"/>
          <w:szCs w:val="24"/>
        </w:rPr>
        <w:t>129</w:t>
      </w:r>
      <w:r>
        <w:rPr>
          <w:rStyle w:val="a7"/>
          <w:rFonts w:ascii="Times New Roman" w:hAnsi="Times New Roman" w:cs="Times New Roman"/>
          <w:sz w:val="24"/>
          <w:szCs w:val="24"/>
        </w:rPr>
        <w:t>/</w:t>
      </w:r>
      <w:r>
        <w:rPr>
          <w:rStyle w:val="a7"/>
          <w:rFonts w:ascii="Times New Roman" w:hAnsi="Times New Roman" w:cs="Times New Roman"/>
          <w:sz w:val="24"/>
          <w:szCs w:val="24"/>
        </w:rPr>
        <w:t>6</w:t>
      </w:r>
      <w:r>
        <w:rPr>
          <w:rStyle w:val="a7"/>
          <w:rFonts w:ascii="Times New Roman" w:hAnsi="Times New Roman" w:cs="Times New Roman"/>
          <w:sz w:val="24"/>
          <w:szCs w:val="24"/>
        </w:rPr>
        <w:t>1</w:t>
      </w:r>
      <w:r w:rsidRPr="00CC4B7C">
        <w:rPr>
          <w:rStyle w:val="a7"/>
          <w:rFonts w:ascii="Times New Roman" w:hAnsi="Times New Roman" w:cs="Times New Roman"/>
          <w:sz w:val="24"/>
          <w:szCs w:val="24"/>
        </w:rPr>
        <w:t>)</w:t>
      </w:r>
    </w:p>
    <w:bookmarkEnd w:id="0"/>
    <w:p w:rsidR="000B3D55" w:rsidRDefault="000B3D55" w:rsidP="0061011E">
      <w:pPr>
        <w:spacing w:after="0" w:line="240" w:lineRule="auto"/>
        <w:jc w:val="center"/>
        <w:rPr>
          <w:rStyle w:val="a7"/>
          <w:rFonts w:ascii="Times New Roman" w:hAnsi="Times New Roman" w:cs="Times New Roman"/>
          <w:sz w:val="28"/>
          <w:szCs w:val="28"/>
        </w:rPr>
      </w:pPr>
    </w:p>
    <w:p w:rsidR="000B3D55" w:rsidRDefault="000B3D55" w:rsidP="0061011E">
      <w:pPr>
        <w:spacing w:after="0" w:line="240" w:lineRule="auto"/>
        <w:jc w:val="center"/>
        <w:rPr>
          <w:rStyle w:val="a7"/>
          <w:rFonts w:ascii="Times New Roman" w:hAnsi="Times New Roman" w:cs="Times New Roman"/>
          <w:sz w:val="28"/>
          <w:szCs w:val="28"/>
        </w:rPr>
      </w:pPr>
    </w:p>
    <w:p w:rsidR="005332D7" w:rsidRDefault="005332D7" w:rsidP="0061011E">
      <w:pPr>
        <w:spacing w:after="0" w:line="240" w:lineRule="auto"/>
        <w:jc w:val="center"/>
        <w:rPr>
          <w:rStyle w:val="a7"/>
          <w:rFonts w:ascii="Times New Roman" w:hAnsi="Times New Roman" w:cs="Times New Roman"/>
          <w:sz w:val="28"/>
          <w:szCs w:val="28"/>
        </w:rPr>
      </w:pPr>
      <w:bookmarkStart w:id="1" w:name="_GoBack"/>
      <w:bookmarkEnd w:id="1"/>
      <w:r>
        <w:rPr>
          <w:rStyle w:val="a7"/>
          <w:rFonts w:ascii="Times New Roman" w:hAnsi="Times New Roman" w:cs="Times New Roman"/>
          <w:sz w:val="28"/>
          <w:szCs w:val="28"/>
        </w:rPr>
        <w:t xml:space="preserve">АКТУАЛЬНАЯ РЕДАКЦИЯ </w:t>
      </w:r>
    </w:p>
    <w:p w:rsidR="00C03D5E" w:rsidRPr="0061011E" w:rsidRDefault="005332D7"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ПРАВИЛ </w:t>
      </w:r>
      <w:r w:rsidR="00C96682" w:rsidRPr="0061011E">
        <w:rPr>
          <w:rStyle w:val="a7"/>
          <w:rFonts w:ascii="Times New Roman" w:hAnsi="Times New Roman" w:cs="Times New Roman"/>
          <w:sz w:val="28"/>
          <w:szCs w:val="28"/>
        </w:rPr>
        <w:t xml:space="preserve">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295F8A">
        <w:rPr>
          <w:rStyle w:val="a7"/>
          <w:rFonts w:ascii="Times New Roman" w:hAnsi="Times New Roman" w:cs="Times New Roman"/>
          <w:sz w:val="28"/>
          <w:szCs w:val="28"/>
        </w:rPr>
        <w:t>КУПИНО</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295F8A">
        <w:rPr>
          <w:rFonts w:ascii="Times New Roman" w:hAnsi="Times New Roman" w:cs="Times New Roman"/>
          <w:sz w:val="28"/>
          <w:szCs w:val="28"/>
          <w:lang w:eastAsia="ar-SA"/>
        </w:rPr>
        <w:t>Купино</w:t>
      </w:r>
      <w:r w:rsidR="00C96682" w:rsidRPr="0061011E">
        <w:rPr>
          <w:rFonts w:ascii="Times New Roman" w:hAnsi="Times New Roman" w:cs="Times New Roman"/>
          <w:sz w:val="28"/>
          <w:szCs w:val="28"/>
          <w:lang w:eastAsia="ar-SA"/>
        </w:rPr>
        <w:t xml:space="preserve"> муниципального района</w:t>
      </w:r>
      <w:r w:rsidR="00295F8A">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F01F0E" w:rsidRPr="00F01F0E">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5"/>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Default="00C03D5E" w:rsidP="0061011E">
      <w:pPr>
        <w:pStyle w:val="afc"/>
        <w:ind w:firstLine="567"/>
        <w:jc w:val="both"/>
        <w:rPr>
          <w:rStyle w:val="a7"/>
          <w:rFonts w:ascii="Times New Roman" w:hAnsi="Times New Roman" w:cs="Times New Roman"/>
          <w:sz w:val="28"/>
          <w:szCs w:val="28"/>
        </w:rPr>
      </w:pPr>
    </w:p>
    <w:p w:rsidR="00B93407" w:rsidRPr="002367FB" w:rsidRDefault="00B93407" w:rsidP="00B9340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67FB">
        <w:rPr>
          <w:rFonts w:ascii="Times New Roman" w:hAnsi="Times New Roman" w:cs="Times New Roman"/>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 К основным задачам правил благоустройства территории поселения относятся: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формирование комфортной, современной городской среды на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обеспечение и повышение комфортности условий проживания граждан;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поддержание и улучшение санитарного и эстетического состояния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2367FB">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2.5. К потенциальным участникам деятельности по благоустройству территорий относятся следующие группы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региональные центры компетенций;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иные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2.11. В паспорте объекта благоустройства может отображаться следующая информация: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наименование (вид)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адрес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ситуационный план;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наличии зон с особыми условиями использования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лице, ответственном за содержание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иная информация, характеризующая объект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2.13. При реализации проектов благоустройства территории поселения может обеспечиваться: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2367FB">
        <w:rPr>
          <w:rFonts w:ascii="Times New Roman" w:hAnsi="Times New Roman" w:cs="Times New Roman"/>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B93407" w:rsidRPr="0061011E" w:rsidRDefault="00B93407" w:rsidP="0061011E">
      <w:pPr>
        <w:pStyle w:val="afc"/>
        <w:ind w:firstLine="567"/>
        <w:jc w:val="both"/>
        <w:rPr>
          <w:rStyle w:val="a7"/>
          <w:rFonts w:ascii="Times New Roman" w:hAnsi="Times New Roman" w:cs="Times New Roman"/>
          <w:sz w:val="28"/>
          <w:szCs w:val="28"/>
        </w:rPr>
      </w:pPr>
    </w:p>
    <w:p w:rsidR="002E6B41" w:rsidRDefault="002E6B41" w:rsidP="00B93407">
      <w:pPr>
        <w:pStyle w:val="ConsPlusNormal"/>
        <w:ind w:firstLine="0"/>
        <w:jc w:val="both"/>
        <w:rPr>
          <w:rFonts w:ascii="Times New Roman" w:hAnsi="Times New Roman" w:cs="Times New Roman"/>
          <w:b/>
          <w:sz w:val="28"/>
          <w:szCs w:val="28"/>
        </w:rPr>
      </w:pP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1A0FC7" w:rsidRPr="001A0FC7">
        <w:rPr>
          <w:rFonts w:ascii="Times New Roman" w:hAnsi="Times New Roman" w:cs="Times New Roman"/>
          <w:sz w:val="28"/>
          <w:szCs w:val="28"/>
        </w:rPr>
        <w:t>(при условии соблюдения требований законодательства о защите персональных данных)</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7"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A0FC7" w:rsidRPr="00944E01"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8"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9" w:name="sub_532"/>
      <w:bookmarkEnd w:id="8"/>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0" w:name="sub_533"/>
      <w:bookmarkEnd w:id="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1" w:name="sub_534"/>
      <w:bookmarkEnd w:id="10"/>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2" w:name="sub_535"/>
      <w:bookmarkEnd w:id="1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3" w:name="sub_54"/>
      <w:bookmarkEnd w:id="1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4" w:name="_Hlk5271010"/>
      <w:r w:rsidRPr="00944E01">
        <w:rPr>
          <w:rFonts w:ascii="Times New Roman" w:hAnsi="Times New Roman" w:cs="Times New Roman"/>
          <w:sz w:val="28"/>
          <w:szCs w:val="28"/>
        </w:rPr>
        <w:t xml:space="preserve">Собственник </w:t>
      </w:r>
      <w:bookmarkStart w:id="1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5"/>
      <w:r w:rsidRPr="00944E01">
        <w:rPr>
          <w:rFonts w:ascii="Times New Roman" w:hAnsi="Times New Roman" w:cs="Times New Roman"/>
          <w:sz w:val="28"/>
          <w:szCs w:val="28"/>
        </w:rPr>
        <w:t>лицо</w:t>
      </w:r>
      <w:bookmarkEnd w:id="1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6" w:name="sub_55"/>
      <w:bookmarkEnd w:id="1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17" w:name="sub_56"/>
      <w:bookmarkEnd w:id="16"/>
      <w:r w:rsidRPr="00944E01">
        <w:rPr>
          <w:rFonts w:ascii="Times New Roman" w:hAnsi="Times New Roman" w:cs="Times New Roman"/>
          <w:sz w:val="28"/>
          <w:szCs w:val="28"/>
        </w:rPr>
        <w:t xml:space="preserve">При составлении карты-схемы и заключении соглашения </w:t>
      </w:r>
      <w:bookmarkStart w:id="18"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Pr="00944E01">
        <w:rPr>
          <w:rFonts w:ascii="Times New Roman" w:hAnsi="Times New Roman" w:cs="Times New Roman"/>
          <w:sz w:val="28"/>
          <w:szCs w:val="28"/>
        </w:rPr>
        <w:t xml:space="preserve"> исходя из следующего:</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19" w:name="_Hlk15031014"/>
      <w:r w:rsidRPr="00944E01">
        <w:rPr>
          <w:rFonts w:ascii="Times New Roman" w:hAnsi="Times New Roman" w:cs="Times New Roman"/>
          <w:sz w:val="28"/>
          <w:szCs w:val="28"/>
        </w:rPr>
        <w:t>фактических</w:t>
      </w:r>
      <w:bookmarkEnd w:id="19"/>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14F70" w:rsidRPr="00944E01" w:rsidRDefault="00F01F0E" w:rsidP="00740D9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w:t>
      </w:r>
      <w:r w:rsidRPr="00740D90">
        <w:rPr>
          <w:rFonts w:ascii="Times New Roman" w:hAnsi="Times New Roman" w:cs="Times New Roman"/>
          <w:sz w:val="28"/>
          <w:szCs w:val="28"/>
        </w:rPr>
        <w:t xml:space="preserve">для территорий розничных мини-рынков, рынков, ярмарок, не имеющих ограждающих устройств, - </w:t>
      </w:r>
      <w:bookmarkStart w:id="20" w:name="_Hlk6905532"/>
      <w:r w:rsidRPr="00740D90">
        <w:rPr>
          <w:rFonts w:ascii="Times New Roman" w:hAnsi="Times New Roman" w:cs="Times New Roman"/>
          <w:sz w:val="28"/>
          <w:szCs w:val="28"/>
        </w:rPr>
        <w:t>10 метров по периметру</w:t>
      </w:r>
      <w:bookmarkEnd w:id="20"/>
      <w:r w:rsidRPr="00740D90">
        <w:rPr>
          <w:rFonts w:ascii="Times New Roman" w:hAnsi="Times New Roman" w:cs="Times New Roman"/>
          <w:sz w:val="28"/>
          <w:szCs w:val="28"/>
        </w:rPr>
        <w:t xml:space="preserve"> </w:t>
      </w:r>
      <w:bookmarkStart w:id="21" w:name="_Hlk15032120"/>
      <w:r w:rsidRPr="00740D90">
        <w:rPr>
          <w:rFonts w:ascii="Times New Roman" w:hAnsi="Times New Roman" w:cs="Times New Roman"/>
          <w:sz w:val="28"/>
          <w:szCs w:val="28"/>
        </w:rPr>
        <w:t>от границ этих объектов</w:t>
      </w:r>
      <w:bookmarkEnd w:id="21"/>
      <w:r w:rsidRPr="00740D90">
        <w:rPr>
          <w:rFonts w:ascii="Times New Roman" w:hAnsi="Times New Roman" w:cs="Times New Roman"/>
          <w:sz w:val="28"/>
          <w:szCs w:val="28"/>
        </w:rPr>
        <w:t>, а при наличии ограждения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2" w:name="_Hlk6905680"/>
      <w:r w:rsidRPr="00944E01">
        <w:rPr>
          <w:rFonts w:ascii="Times New Roman" w:hAnsi="Times New Roman" w:cs="Times New Roman"/>
          <w:sz w:val="28"/>
          <w:szCs w:val="28"/>
        </w:rPr>
        <w:t xml:space="preserve">не имеющих ограждающих устройств </w:t>
      </w:r>
      <w:bookmarkEnd w:id="22"/>
      <w:r w:rsidRPr="00944E01">
        <w:rPr>
          <w:rFonts w:ascii="Times New Roman" w:hAnsi="Times New Roman" w:cs="Times New Roman"/>
          <w:sz w:val="28"/>
          <w:szCs w:val="28"/>
        </w:rPr>
        <w:t>- 10 метров по периметру от фактических границ нежилых зданий;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23"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w:t>
      </w:r>
      <w:bookmarkStart w:id="24" w:name="_Hlk6905738"/>
      <w:r w:rsidRPr="00944E01">
        <w:rPr>
          <w:rFonts w:ascii="Times New Roman" w:hAnsi="Times New Roman" w:cs="Times New Roman"/>
          <w:sz w:val="28"/>
          <w:szCs w:val="28"/>
        </w:rPr>
        <w:t>а при наличии ограждения - 10 метров от ограждения по периметру</w:t>
      </w:r>
      <w:bookmarkEnd w:id="23"/>
      <w:bookmarkEnd w:id="24"/>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25" w:name="_Hlk14964469"/>
    </w:p>
    <w:bookmarkEnd w:id="25"/>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 </w:t>
      </w:r>
      <w:r w:rsidR="000A7D3E">
        <w:rPr>
          <w:rFonts w:ascii="Times New Roman" w:hAnsi="Times New Roman" w:cs="Times New Roman"/>
          <w:sz w:val="28"/>
          <w:szCs w:val="28"/>
        </w:rPr>
        <w:t>УТРАТИЛ СИЛУ</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автогазозаправочных станций - 10 метров по периметру </w:t>
      </w:r>
      <w:r w:rsidR="00FD5FE7" w:rsidRPr="00CD6BD1">
        <w:rPr>
          <w:rFonts w:ascii="Times New Roman" w:hAnsi="Times New Roman" w:cs="Times New Roman"/>
          <w:sz w:val="28"/>
          <w:szCs w:val="28"/>
        </w:rPr>
        <w:t>от границ этих объектов и подъезды к объектам, а при наличии ограждения - 10 метров от ограждения по периметру и подъезды к объектам;</w:t>
      </w:r>
    </w:p>
    <w:p w:rsidR="00F01F0E" w:rsidRPr="00944E01" w:rsidRDefault="00F01F0E" w:rsidP="000A7D3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000A7D3E" w:rsidRPr="000A7D3E">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14) для общеобразовательных организаций - 5 метров от ограждения по периметру;</w:t>
      </w:r>
    </w:p>
    <w:p w:rsidR="001A0FC7"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001A0FC7">
        <w:rPr>
          <w:rFonts w:ascii="Times New Roman" w:hAnsi="Times New Roman" w:cs="Times New Roman"/>
          <w:sz w:val="28"/>
          <w:szCs w:val="28"/>
        </w:rPr>
        <w:t>;</w:t>
      </w:r>
    </w:p>
    <w:p w:rsidR="00F01F0E" w:rsidRPr="001A0FC7" w:rsidRDefault="001A0FC7" w:rsidP="00F01F0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1A0FC7">
        <w:rPr>
          <w:rFonts w:ascii="Times New Roman" w:eastAsia="Calibri" w:hAnsi="Times New Roman" w:cs="Times New Roman"/>
          <w:color w:val="000000" w:themeColor="text1"/>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6" w:name="_Hlk5372022"/>
      <w:r w:rsidRPr="00944E01">
        <w:rPr>
          <w:rFonts w:ascii="Times New Roman" w:hAnsi="Times New Roman" w:cs="Times New Roman"/>
          <w:sz w:val="28"/>
          <w:szCs w:val="28"/>
        </w:rPr>
        <w:t>объектов (элементов) благоустройства</w:t>
      </w:r>
      <w:bookmarkEnd w:id="26"/>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w:t>
      </w:r>
      <w:r w:rsidRPr="00944E01">
        <w:rPr>
          <w:rFonts w:ascii="Times New Roman" w:hAnsi="Times New Roman" w:cs="Times New Roman"/>
          <w:sz w:val="28"/>
          <w:szCs w:val="28"/>
        </w:rPr>
        <w:lastRenderedPageBreak/>
        <w:t>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4.1.3. Проектирование путей движения маломобильных групп населения, входных групп в здания и сооружения осуществляется в соответствии с </w:t>
      </w:r>
      <w:r w:rsidRPr="00A86CB0">
        <w:rPr>
          <w:rFonts w:ascii="Times New Roman" w:hAnsi="Times New Roman" w:cs="Times New Roman"/>
          <w:color w:val="000000"/>
          <w:sz w:val="28"/>
          <w:szCs w:val="28"/>
        </w:rPr>
        <w:lastRenderedPageBreak/>
        <w:t>требованиями сводов правил, национальных стандартов, отраслевых норм и настоящих Правил.</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w:t>
      </w: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маломобильных групп населения, а также людьми без инвалидности.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3F0095" w:rsidRPr="00F94344" w:rsidRDefault="003F0095" w:rsidP="00F9434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color w:val="000000"/>
          <w:sz w:val="28"/>
          <w:szCs w:val="28"/>
        </w:rPr>
        <w:t>мобильными группами населения.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1A0FC7"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F4C4F" w:rsidRPr="00944E01" w:rsidRDefault="00AF4C4F"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w:t>
      </w:r>
      <w:r w:rsidR="000A7D3E">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7"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001A0FC7"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0A7D3E" w:rsidRPr="000A7D3E">
        <w:rPr>
          <w:rFonts w:ascii="Times New Roman" w:hAnsi="Times New Roman" w:cs="Times New Roman"/>
          <w:sz w:val="28"/>
          <w:szCs w:val="28"/>
        </w:rPr>
        <w:t>, за исключением цветников и газонов,</w:t>
      </w:r>
      <w:r w:rsidR="000A7D3E">
        <w:rPr>
          <w:rFonts w:ascii="Times New Roman" w:hAnsi="Times New Roman" w:cs="Times New Roman"/>
          <w:sz w:val="28"/>
          <w:szCs w:val="28"/>
        </w:rPr>
        <w:t xml:space="preserve"> </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1A0FC7"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7"/>
    <w:p w:rsidR="00F01F0E" w:rsidRPr="00944E01" w:rsidRDefault="00F01F0E" w:rsidP="00F01F0E">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w:t>
      </w:r>
      <w:r w:rsidRPr="00944E01">
        <w:rPr>
          <w:rFonts w:ascii="Times New Roman" w:hAnsi="Times New Roman" w:cs="Times New Roman"/>
          <w:sz w:val="28"/>
          <w:szCs w:val="28"/>
        </w:rPr>
        <w:lastRenderedPageBreak/>
        <w:t>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E0EDD" w:rsidRPr="007E0EDD">
        <w:t xml:space="preserve"> </w:t>
      </w:r>
      <w:r w:rsidR="007E0EDD"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1A0FC7"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1A0FC7">
        <w:rPr>
          <w:rFonts w:ascii="Times New Roman" w:hAnsi="Times New Roman" w:cs="Times New Roman"/>
          <w:sz w:val="28"/>
          <w:szCs w:val="28"/>
        </w:rPr>
        <w:t>;</w:t>
      </w:r>
    </w:p>
    <w:p w:rsidR="00F01F0E" w:rsidRDefault="001A0FC7" w:rsidP="00F01F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0EDD"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007E0EDD" w:rsidRPr="007E0EDD">
        <w:rPr>
          <w:rFonts w:ascii="Times New Roman" w:hAnsi="Times New Roman" w:cs="Times New Roman"/>
          <w:sz w:val="28"/>
          <w:szCs w:val="28"/>
        </w:rPr>
        <w:lastRenderedPageBreak/>
        <w:t>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F4C4F" w:rsidRPr="00944E01" w:rsidRDefault="00AF4C4F" w:rsidP="00F01F0E">
      <w:pPr>
        <w:spacing w:after="0" w:line="240" w:lineRule="auto"/>
        <w:ind w:firstLine="567"/>
        <w:jc w:val="both"/>
        <w:rPr>
          <w:rFonts w:ascii="Times New Roman" w:hAnsi="Times New Roman" w:cs="Times New Roman"/>
          <w:sz w:val="28"/>
          <w:szCs w:val="28"/>
        </w:rPr>
      </w:pP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7E0EDD"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007E0EDD"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A0FC7"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001A0FC7" w:rsidRPr="001A0FC7">
        <w:rPr>
          <w:rFonts w:ascii="Times New Roman" w:hAnsi="Times New Roman" w:cs="Times New Roman"/>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w:t>
      </w:r>
      <w:r w:rsidR="00FD5FE7">
        <w:rPr>
          <w:rFonts w:ascii="Times New Roman" w:hAnsi="Times New Roman" w:cs="Times New Roman"/>
          <w:sz w:val="28"/>
          <w:szCs w:val="28"/>
        </w:rPr>
        <w:t xml:space="preserve"> обязательного</w:t>
      </w:r>
      <w:r w:rsidRPr="00944E01">
        <w:rPr>
          <w:rFonts w:ascii="Times New Roman" w:hAnsi="Times New Roman" w:cs="Times New Roman"/>
          <w:sz w:val="28"/>
          <w:szCs w:val="28"/>
        </w:rPr>
        <w:t xml:space="preserve"> обеспечения безопасности граждан, животных, сохранности имущества физических и юридических лиц.</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D0588E">
        <w:rPr>
          <w:rFonts w:ascii="Times New Roman" w:hAnsi="Times New Roman" w:cs="Times New Roman"/>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rsidR="00F01F0E" w:rsidRPr="00636957" w:rsidRDefault="00F01F0E" w:rsidP="00636957">
      <w:pPr>
        <w:pStyle w:val="a3"/>
        <w:numPr>
          <w:ilvl w:val="0"/>
          <w:numId w:val="18"/>
        </w:numPr>
        <w:spacing w:after="0" w:line="240" w:lineRule="auto"/>
        <w:jc w:val="both"/>
        <w:rPr>
          <w:rFonts w:ascii="Times New Roman" w:hAnsi="Times New Roman" w:cs="Times New Roman"/>
          <w:sz w:val="28"/>
          <w:szCs w:val="28"/>
        </w:rPr>
      </w:pPr>
      <w:r w:rsidRPr="00636957">
        <w:rPr>
          <w:rFonts w:ascii="Times New Roman" w:hAnsi="Times New Roman" w:cs="Times New Roman"/>
          <w:sz w:val="28"/>
          <w:szCs w:val="28"/>
        </w:rPr>
        <w:lastRenderedPageBreak/>
        <w:t xml:space="preserve">исключать возможность </w:t>
      </w:r>
      <w:r w:rsidR="00636957" w:rsidRPr="00E3440F">
        <w:rPr>
          <w:rFonts w:ascii="Times New Roman" w:hAnsi="Times New Roman" w:cs="Times New Roman"/>
          <w:color w:val="000000"/>
          <w:sz w:val="28"/>
          <w:szCs w:val="28"/>
        </w:rPr>
        <w:t>свободного, неконтролируемого передвижения животного вне мест, разрешенных решением органа местного самоуправления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01F0E"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r w:rsidR="00636957">
        <w:rPr>
          <w:rFonts w:ascii="Times New Roman" w:hAnsi="Times New Roman" w:cs="Times New Roman"/>
          <w:sz w:val="28"/>
          <w:szCs w:val="28"/>
        </w:rPr>
        <w:t xml:space="preserve"> и соблюдать иные требования  к его выгулу</w:t>
      </w:r>
      <w:r w:rsidRPr="00944E01">
        <w:rPr>
          <w:rFonts w:ascii="Times New Roman" w:hAnsi="Times New Roman" w:cs="Times New Roman"/>
          <w:sz w:val="28"/>
          <w:szCs w:val="28"/>
        </w:rPr>
        <w:t>.</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D18C4" w:rsidRDefault="001A0FC7" w:rsidP="002D18C4">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color w:val="000000"/>
          <w:sz w:val="28"/>
          <w:szCs w:val="28"/>
        </w:rPr>
        <w:t xml:space="preserve"> с пешеходными коммуникациями.</w:t>
      </w:r>
    </w:p>
    <w:p w:rsidR="001A0FC7" w:rsidRPr="00944E01" w:rsidRDefault="001A0FC7" w:rsidP="001A0FC7">
      <w:pPr>
        <w:spacing w:after="0" w:line="240" w:lineRule="auto"/>
        <w:ind w:firstLine="567"/>
        <w:jc w:val="both"/>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7E0EDD" w:rsidRPr="00944E01" w:rsidRDefault="007E0EDD" w:rsidP="00F01F0E">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5.5. </w:t>
      </w:r>
      <w:r w:rsidR="007E0EDD">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94344" w:rsidRPr="00944E01" w:rsidRDefault="00F94344"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w:t>
      </w:r>
      <w:r w:rsidRPr="00A86CB0">
        <w:rPr>
          <w:rFonts w:ascii="Times New Roman" w:hAnsi="Times New Roman" w:cs="Times New Roman"/>
          <w:color w:val="000000"/>
          <w:sz w:val="28"/>
          <w:szCs w:val="28"/>
        </w:rPr>
        <w:lastRenderedPageBreak/>
        <w:t>части, либо с одной стороны проезжей части вдоль тротуара, оставляя необходимые проходы и проезды.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3752C" w:rsidRPr="00A86CB0" w:rsidRDefault="00F01F0E" w:rsidP="00A3752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5.9. </w:t>
      </w:r>
      <w:bookmarkStart w:id="29" w:name="6"/>
      <w:bookmarkEnd w:id="29"/>
      <w:r w:rsidR="00A3752C" w:rsidRPr="00A86CB0">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F01F0E" w:rsidRPr="00A3752C"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w:t>
      </w:r>
      <w:r>
        <w:rPr>
          <w:rFonts w:ascii="Times New Roman" w:hAnsi="Times New Roman" w:cs="Times New Roman"/>
          <w:color w:val="000000"/>
          <w:sz w:val="28"/>
          <w:szCs w:val="28"/>
        </w:rPr>
        <w:t>работы снегоуборочной техники.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5.11. </w:t>
      </w:r>
      <w:r w:rsidR="001A0FC7" w:rsidRPr="00230232">
        <w:rPr>
          <w:rFonts w:ascii="Times New Roman" w:hAnsi="Times New Roman" w:cs="Times New Roman"/>
          <w:color w:val="000000"/>
          <w:sz w:val="28"/>
          <w:szCs w:val="28"/>
        </w:rPr>
        <w:t xml:space="preserve">В зимний период </w:t>
      </w:r>
      <w:bookmarkStart w:id="30" w:name="_Hlk22804048"/>
      <w:r w:rsidR="001A0FC7" w:rsidRPr="00230232">
        <w:rPr>
          <w:rFonts w:ascii="Times New Roman" w:hAnsi="Times New Roman" w:cs="Times New Roman"/>
          <w:color w:val="000000"/>
          <w:sz w:val="28"/>
          <w:szCs w:val="28"/>
        </w:rPr>
        <w:t xml:space="preserve">собственниками и (или) иными законными владельцами зданий, </w:t>
      </w:r>
      <w:bookmarkStart w:id="31" w:name="_Hlk22211020"/>
      <w:bookmarkStart w:id="32" w:name="_Hlk22211206"/>
      <w:r w:rsidR="001A0FC7" w:rsidRPr="00230232">
        <w:rPr>
          <w:rFonts w:ascii="Times New Roman" w:hAnsi="Times New Roman" w:cs="Times New Roman"/>
          <w:color w:val="000000"/>
          <w:sz w:val="28"/>
          <w:szCs w:val="28"/>
        </w:rPr>
        <w:t>строений, сооружений, нестационарных объектов</w:t>
      </w:r>
      <w:bookmarkEnd w:id="31"/>
      <w:r w:rsidR="001A0FC7" w:rsidRPr="00230232">
        <w:rPr>
          <w:rFonts w:ascii="Times New Roman" w:hAnsi="Times New Roman" w:cs="Times New Roman"/>
          <w:color w:val="000000"/>
          <w:sz w:val="28"/>
          <w:szCs w:val="28"/>
        </w:rPr>
        <w:t xml:space="preserve"> </w:t>
      </w:r>
      <w:bookmarkEnd w:id="32"/>
      <w:r w:rsidR="001A0FC7" w:rsidRPr="00230232">
        <w:rPr>
          <w:rFonts w:ascii="Times New Roman" w:hAnsi="Times New Roman" w:cs="Times New Roman"/>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001A0FC7" w:rsidRPr="00230232">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 xml:space="preserve">Очистка кровель зданий, строений, сооружений, нестационарных объектов на сторонах, выходящих на пешеходные зоны, от снега, наледи и </w:t>
      </w:r>
      <w:r w:rsidRPr="00230232">
        <w:rPr>
          <w:rFonts w:ascii="Times New Roman" w:hAnsi="Times New Roman" w:cs="Times New Roman"/>
          <w:color w:val="000000"/>
          <w:sz w:val="28"/>
          <w:szCs w:val="28"/>
        </w:rPr>
        <w:lastRenderedPageBreak/>
        <w:t>сосулек должна производиться немедленно по мере их образования с предварительной установкой ограждения опасных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3752C" w:rsidRPr="001A0FC7" w:rsidRDefault="00F01F0E" w:rsidP="00A3752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5.12. </w:t>
      </w:r>
      <w:r w:rsidR="00A3752C" w:rsidRPr="00A86CB0">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Запрещается сбрасывать снег, наледь, сосульки и мусор в воронки водосточных труб.</w:t>
      </w:r>
    </w:p>
    <w:p w:rsidR="00F01F0E"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7E0EDD" w:rsidRPr="0007211F"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7E0EDD"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 xml:space="preserve">пульпу, </w:t>
      </w:r>
      <w:r w:rsidRPr="0007211F">
        <w:rPr>
          <w:rFonts w:ascii="Times New Roman" w:hAnsi="Times New Roman" w:cs="Times New Roman"/>
          <w:bCs/>
          <w:sz w:val="28"/>
          <w:szCs w:val="28"/>
        </w:rPr>
        <w:t>снег в водные объекты.</w:t>
      </w:r>
    </w:p>
    <w:p w:rsidR="00F01F0E" w:rsidRPr="00944E01" w:rsidRDefault="00F01F0E" w:rsidP="00F01F0E">
      <w:pPr>
        <w:spacing w:after="0" w:line="240" w:lineRule="auto"/>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7E0EDD" w:rsidRPr="007E0EDD">
        <w:rPr>
          <w:rFonts w:ascii="Times New Roman" w:hAnsi="Times New Roman" w:cs="Times New Roman"/>
          <w:sz w:val="28"/>
          <w:szCs w:val="28"/>
        </w:rPr>
        <w:t xml:space="preserve">При температуре воздуха более плюс 10°С на проезжей части улиц и площадей с водонепроницаемым покрытием, а также на пешеходных </w:t>
      </w:r>
      <w:r w:rsidR="007E0EDD" w:rsidRPr="007E0EDD">
        <w:rPr>
          <w:rFonts w:ascii="Times New Roman" w:hAnsi="Times New Roman" w:cs="Times New Roman"/>
          <w:sz w:val="28"/>
          <w:szCs w:val="28"/>
        </w:rPr>
        <w:lastRenderedPageBreak/>
        <w:t>тротуарах хозяйствующими субъектами, отвечающими за содержание соответствующих территорий, должны производиться полив и подметание.</w:t>
      </w:r>
    </w:p>
    <w:p w:rsid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F01F0E" w:rsidRPr="00944E01"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3" w:name="8"/>
      <w:bookmarkEnd w:id="3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4" w:name="9"/>
      <w:bookmarkEnd w:id="34"/>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7E0EDD" w:rsidRPr="007E0EDD">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1F0E" w:rsidRPr="00944E01" w:rsidRDefault="00F01F0E" w:rsidP="00F01F0E">
      <w:pPr>
        <w:spacing w:after="0" w:line="240" w:lineRule="auto"/>
        <w:ind w:firstLine="567"/>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bookmarkStart w:id="35" w:name="10"/>
      <w:bookmarkEnd w:id="3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1A0FC7" w:rsidRPr="001A0FC7"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1A0FC7" w:rsidRPr="001A0FC7">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7E0EDD" w:rsidRPr="007E0EDD">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1A0FC7">
        <w:rPr>
          <w:rFonts w:ascii="Times New Roman" w:hAnsi="Times New Roman" w:cs="Times New Roman"/>
          <w:sz w:val="28"/>
          <w:szCs w:val="28"/>
        </w:rPr>
        <w:t>.</w:t>
      </w:r>
    </w:p>
    <w:p w:rsid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56081" w:rsidRDefault="00556081" w:rsidP="001A0FC7">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r>
        <w:rPr>
          <w:rFonts w:ascii="Times New Roman" w:hAnsi="Times New Roman" w:cs="Times New Roman"/>
          <w:color w:val="000000"/>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01F0E"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Домовые знаки на зданиях, сооружениях должны содержаться в исправном состоянии.</w:t>
      </w:r>
      <w:r w:rsidR="00F01F0E"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944E01">
        <w:rPr>
          <w:rFonts w:ascii="Times New Roman" w:hAnsi="Times New Roman" w:cs="Times New Roman"/>
          <w:sz w:val="28"/>
          <w:szCs w:val="28"/>
        </w:rPr>
        <w:t>на каждом строении.</w:t>
      </w:r>
    </w:p>
    <w:bookmarkEnd w:id="36"/>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7" w:name="_Hlk14967236"/>
    </w:p>
    <w:bookmarkEnd w:id="37"/>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1A0FC7">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1A0FC7" w:rsidRPr="00230232">
        <w:rPr>
          <w:rFonts w:ascii="Times New Roman" w:hAnsi="Times New Roman" w:cs="Times New Roman"/>
          <w:color w:val="000000"/>
          <w:sz w:val="28"/>
          <w:szCs w:val="28"/>
        </w:rPr>
        <w:t xml:space="preserve">Юридическими лицами, индивидуальными предпринимателями в соответствии с законодательством Российской Федерации самостоятельно </w:t>
      </w:r>
      <w:r w:rsidR="001A0FC7" w:rsidRPr="00230232">
        <w:rPr>
          <w:rFonts w:ascii="Times New Roman" w:hAnsi="Times New Roman" w:cs="Times New Roman"/>
          <w:color w:val="000000"/>
          <w:sz w:val="28"/>
          <w:szCs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 К вывескам предъявляются следующие требования: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7.6.3. Юридическое лицо, индивидуальный предприниматель вправе установить на объекте одну дополнительную вывеску в соответствии с </w:t>
      </w:r>
      <w:r w:rsidRPr="00230232">
        <w:rPr>
          <w:rFonts w:ascii="Times New Roman" w:hAnsi="Times New Roman" w:cs="Times New Roman"/>
          <w:color w:val="000000"/>
          <w:sz w:val="28"/>
          <w:szCs w:val="28"/>
        </w:rPr>
        <w:lastRenderedPageBreak/>
        <w:t>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Высота вывесок, размещаемых на крышах зданий, сооружений, должна быть:</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0,8 м для 1-2-этажных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1,2 м для 3-5-этажных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7.6.10.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не соответствующих требованиям настоящих Правил;</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козырьках, лоджиях, балконах и эркерах зданий;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расстоянии ближе 2 м от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в виде надувных конструкций, штендеров.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56081" w:rsidRPr="00A86CB0" w:rsidRDefault="00556081" w:rsidP="0055608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 удобство обслуживания и управления при разных режимах работы установок.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w:t>
      </w:r>
      <w:r w:rsidRPr="00A86CB0">
        <w:rPr>
          <w:rFonts w:ascii="Times New Roman" w:hAnsi="Times New Roman" w:cs="Times New Roman"/>
          <w:color w:val="000000"/>
          <w:sz w:val="28"/>
          <w:szCs w:val="28"/>
        </w:rPr>
        <w:lastRenderedPageBreak/>
        <w:t>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56081" w:rsidRPr="00556081"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color w:val="000000"/>
          <w:sz w:val="28"/>
          <w:szCs w:val="28"/>
        </w:rPr>
        <w:t>дники, а также сезонный режим.</w:t>
      </w:r>
    </w:p>
    <w:p w:rsidR="002A466B" w:rsidRPr="00A86CB0" w:rsidRDefault="00F01F0E" w:rsidP="002A466B">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7.10.</w:t>
      </w:r>
      <w:r w:rsidR="002A466B" w:rsidRPr="00A86CB0">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0574A" w:rsidRPr="00A86CB0" w:rsidRDefault="002A466B"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w:t>
      </w:r>
      <w:r w:rsidR="0000574A">
        <w:rPr>
          <w:rFonts w:ascii="Times New Roman" w:hAnsi="Times New Roman" w:cs="Times New Roman"/>
          <w:color w:val="000000"/>
          <w:sz w:val="28"/>
          <w:szCs w:val="28"/>
        </w:rPr>
        <w:t>оселения.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наличие свободной площади на благоустраиваемой территории;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защита от образования наледи и снежных заносов, обеспечение стока воды;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возраст потенциальных пользователей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 возможность ремонта или замены деталей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м) безопасность для потенциальных пользователей.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а) расположения малых архитектурных форм, не создающего препятствий для пешеходов;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устойчивости конструкции;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7.10.3. При размещении уличной мебели допускается: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без спинок, оборудованные местом для сумок;</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кадки, цветочницы, вазоны, кашпо, в том числе подвесные;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предполагающие длительное, комфортное сидение;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цветочницы, вазоны, кашпо;</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информационные стенды;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столы для настольных игр;</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7.10.6. Допускается применение в урнах вставных ведер и мусорных мешков.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01F0E" w:rsidRPr="00C70A33" w:rsidRDefault="0000574A" w:rsidP="00C70A3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color w:val="000000"/>
          <w:sz w:val="28"/>
          <w:szCs w:val="28"/>
        </w:rPr>
        <w:t xml:space="preserve"> содержащей рельефные частицы.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01F0E" w:rsidRPr="00944E01" w:rsidRDefault="007E0EDD"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101F9C" w:rsidRPr="00A86CB0" w:rsidRDefault="00F01F0E" w:rsidP="00101F9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7.16.</w:t>
      </w:r>
      <w:r w:rsidR="00101F9C" w:rsidRPr="00A86CB0">
        <w:rPr>
          <w:rFonts w:ascii="Times New Roman" w:hAnsi="Times New Roman" w:cs="Times New Roman"/>
          <w:color w:val="000000"/>
          <w:sz w:val="28"/>
          <w:szCs w:val="28"/>
        </w:rPr>
        <w:t xml:space="preserve">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01F0E" w:rsidRPr="00A36C0B" w:rsidRDefault="00101F9C"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w:t>
      </w:r>
      <w:r>
        <w:rPr>
          <w:rFonts w:ascii="Times New Roman" w:hAnsi="Times New Roman" w:cs="Times New Roman"/>
          <w:color w:val="000000"/>
          <w:sz w:val="28"/>
          <w:szCs w:val="28"/>
        </w:rPr>
        <w:t xml:space="preserve"> числе парковочные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Pr="00A86CB0">
        <w:rPr>
          <w:rFonts w:ascii="Times New Roman" w:hAnsi="Times New Roman" w:cs="Times New Roman"/>
          <w:color w:val="000000"/>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01F0E" w:rsidRDefault="00A36C0B" w:rsidP="001104B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1104B4" w:rsidRPr="001104B4" w:rsidRDefault="001104B4" w:rsidP="001104B4">
      <w:pPr>
        <w:spacing w:after="0" w:line="240" w:lineRule="auto"/>
        <w:jc w:val="both"/>
        <w:rPr>
          <w:rFonts w:ascii="Times New Roman" w:hAnsi="Times New Roman" w:cs="Times New Roman"/>
          <w:color w:val="000000"/>
          <w:sz w:val="28"/>
          <w:szCs w:val="28"/>
        </w:rPr>
      </w:pPr>
    </w:p>
    <w:p w:rsidR="00F01F0E"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57FD" w:rsidRPr="005703EF" w:rsidRDefault="004C57FD" w:rsidP="004C57F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lastRenderedPageBreak/>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w:t>
      </w:r>
      <w:r w:rsidRPr="0063060A">
        <w:rPr>
          <w:rFonts w:ascii="Times New Roman" w:hAnsi="Times New Roman" w:cs="Times New Roman"/>
          <w:color w:val="000000"/>
          <w:sz w:val="28"/>
          <w:szCs w:val="28"/>
          <w:shd w:val="clear" w:color="auto" w:fill="FFFFFF"/>
        </w:rPr>
        <w:lastRenderedPageBreak/>
        <w:t xml:space="preserve">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w:t>
      </w:r>
      <w:r w:rsidRPr="00A37E97">
        <w:rPr>
          <w:rFonts w:ascii="Times New Roman" w:hAnsi="Times New Roman" w:cs="Times New Roman"/>
          <w:color w:val="000000"/>
          <w:sz w:val="28"/>
          <w:szCs w:val="28"/>
        </w:rPr>
        <w:lastRenderedPageBreak/>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8"/>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57FD" w:rsidRDefault="004C57FD" w:rsidP="004C57FD">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4C57FD" w:rsidRPr="005C2E13"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w:t>
      </w:r>
      <w:r w:rsidRPr="00944E01">
        <w:rPr>
          <w:rFonts w:ascii="Times New Roman" w:hAnsi="Times New Roman" w:cs="Times New Roman"/>
          <w:sz w:val="28"/>
          <w:szCs w:val="28"/>
        </w:rPr>
        <w:lastRenderedPageBreak/>
        <w:t xml:space="preserve">лица, ответственные за причинение вреда, а также меры по устранению последствий повреждений с указанием сроков их выполнения.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w:t>
      </w:r>
      <w:r w:rsidRPr="00070732">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9"/>
      <w:r w:rsidRPr="00070732">
        <w:rPr>
          <w:rFonts w:ascii="Times New Roman" w:hAnsi="Times New Roman" w:cs="Times New Roman"/>
          <w:color w:val="000000"/>
          <w:sz w:val="28"/>
          <w:szCs w:val="28"/>
        </w:rPr>
        <w:t xml:space="preserve">.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7) занимать территорию за пределами границ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4C57FD" w:rsidRPr="009909B0" w:rsidRDefault="004C57FD" w:rsidP="004C57FD">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w:t>
      </w:r>
      <w:r w:rsidRPr="00655CEB">
        <w:rPr>
          <w:rFonts w:ascii="Times New Roman" w:hAnsi="Times New Roman" w:cs="Times New Roman"/>
          <w:color w:val="000000"/>
          <w:sz w:val="28"/>
          <w:szCs w:val="28"/>
        </w:rPr>
        <w:lastRenderedPageBreak/>
        <w:t>принятия указанного решения по выбору заявителя выдается на руки или направляется заявителю способом, определенным им в заявлении.</w:t>
      </w:r>
    </w:p>
    <w:p w:rsidR="004C57FD" w:rsidRPr="00944E01" w:rsidRDefault="004C57FD" w:rsidP="004C57FD">
      <w:pPr>
        <w:spacing w:after="0" w:line="240" w:lineRule="auto"/>
        <w:ind w:firstLine="567"/>
        <w:jc w:val="both"/>
        <w:rPr>
          <w:rFonts w:ascii="Times New Roman" w:hAnsi="Times New Roman" w:cs="Times New Roman"/>
          <w:sz w:val="28"/>
          <w:szCs w:val="28"/>
        </w:rPr>
      </w:pPr>
      <w:bookmarkStart w:id="4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12"/>
      <w:bookmarkEnd w:id="4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57FD" w:rsidRPr="00944E01" w:rsidRDefault="004C57FD" w:rsidP="004C57FD">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2"/>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13"/>
      <w:bookmarkEnd w:id="4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3"/>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4C57FD" w:rsidRPr="00944E01" w:rsidRDefault="004C57FD" w:rsidP="00F01F0E">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4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4"/>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посадка деревьев на расстоянии ближе 5 метров до наружной стены здания или сооружения.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9.10. При организации озеленения следует сохранять существующие ландшафты.</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A2D96" w:rsidRPr="00CA2D96"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color w:val="000000"/>
          <w:sz w:val="28"/>
          <w:szCs w:val="28"/>
        </w:rPr>
        <w:t xml:space="preserve"> а также с колючками и шипами.</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t>Глава 10. Охрана и содержание зелёных насаждений</w:t>
      </w:r>
    </w:p>
    <w:p w:rsidR="00F01F0E" w:rsidRDefault="00F01F0E" w:rsidP="00CA2D96">
      <w:pPr>
        <w:spacing w:after="0" w:line="240" w:lineRule="auto"/>
        <w:jc w:val="both"/>
        <w:rPr>
          <w:rFonts w:ascii="Times New Roman" w:hAnsi="Times New Roman" w:cs="Times New Roman"/>
          <w:color w:val="000000"/>
          <w:sz w:val="28"/>
          <w:szCs w:val="28"/>
        </w:rPr>
      </w:pP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915DC0" w:rsidRPr="00671625" w:rsidRDefault="00915DC0" w:rsidP="00915DC0">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w:t>
      </w:r>
      <w:r w:rsidRPr="00A37E97">
        <w:rPr>
          <w:rFonts w:ascii="Times New Roman" w:hAnsi="Times New Roman" w:cs="Times New Roman"/>
          <w:color w:val="000000"/>
          <w:sz w:val="28"/>
          <w:szCs w:val="28"/>
        </w:rPr>
        <w:lastRenderedPageBreak/>
        <w:t>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A37E97">
        <w:rPr>
          <w:rFonts w:ascii="Times New Roman" w:hAnsi="Times New Roman" w:cs="Times New Roman"/>
          <w:color w:val="000000"/>
          <w:sz w:val="28"/>
          <w:szCs w:val="28"/>
        </w:rPr>
        <w:lastRenderedPageBreak/>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45"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5"/>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915DC0" w:rsidRPr="003F5CF9"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915DC0" w:rsidRPr="005E1E41" w:rsidRDefault="00915DC0" w:rsidP="00915DC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915DC0" w:rsidRPr="00944E01" w:rsidRDefault="00915DC0" w:rsidP="00CA2D96">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11.1. Компенсационное озеленение производится с учётом следующих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01F0E" w:rsidRPr="00944E01" w:rsidRDefault="00F01F0E" w:rsidP="00312B3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w:t>
      </w:r>
      <w:r w:rsidR="00312B3F" w:rsidRPr="00163D15">
        <w:rPr>
          <w:rFonts w:ascii="Times New Roman" w:hAnsi="Times New Roman" w:cs="Times New Roman"/>
          <w:bCs/>
          <w:color w:val="000000"/>
          <w:sz w:val="28"/>
          <w:szCs w:val="28"/>
        </w:rPr>
        <w:t xml:space="preserve">Расчёт </w:t>
      </w:r>
      <w:r w:rsidR="00312B3F">
        <w:rPr>
          <w:rFonts w:ascii="Times New Roman" w:hAnsi="Times New Roman" w:cs="Times New Roman"/>
          <w:bCs/>
          <w:color w:val="000000"/>
          <w:sz w:val="28"/>
          <w:szCs w:val="28"/>
        </w:rPr>
        <w:t>компенсационной</w:t>
      </w:r>
      <w:r w:rsidR="00312B3F" w:rsidRPr="00163D15">
        <w:rPr>
          <w:rFonts w:ascii="Times New Roman" w:hAnsi="Times New Roman" w:cs="Times New Roman"/>
          <w:bCs/>
          <w:color w:val="000000"/>
          <w:sz w:val="28"/>
          <w:szCs w:val="28"/>
        </w:rPr>
        <w:t xml:space="preserve"> стоимости производится </w:t>
      </w:r>
      <w:r w:rsidR="00312B3F">
        <w:rPr>
          <w:rFonts w:ascii="Times New Roman" w:hAnsi="Times New Roman" w:cs="Times New Roman"/>
          <w:bCs/>
          <w:color w:val="000000"/>
          <w:sz w:val="28"/>
          <w:szCs w:val="28"/>
        </w:rPr>
        <w:t xml:space="preserve">уполномоченным органом </w:t>
      </w:r>
      <w:r w:rsidR="00312B3F" w:rsidRPr="00163D15">
        <w:rPr>
          <w:rFonts w:ascii="Times New Roman" w:hAnsi="Times New Roman" w:cs="Times New Roman"/>
          <w:bCs/>
          <w:color w:val="000000"/>
          <w:sz w:val="28"/>
          <w:szCs w:val="28"/>
        </w:rPr>
        <w:t xml:space="preserve">при оформлении разрешения на </w:t>
      </w:r>
      <w:r w:rsidR="00312B3F">
        <w:rPr>
          <w:rFonts w:ascii="Times New Roman" w:hAnsi="Times New Roman" w:cs="Times New Roman"/>
          <w:bCs/>
          <w:color w:val="000000"/>
          <w:sz w:val="28"/>
          <w:szCs w:val="28"/>
        </w:rPr>
        <w:t xml:space="preserve">право </w:t>
      </w:r>
      <w:r w:rsidR="00312B3F" w:rsidRPr="00163D15">
        <w:rPr>
          <w:rFonts w:ascii="Times New Roman" w:hAnsi="Times New Roman" w:cs="Times New Roman"/>
          <w:bCs/>
          <w:color w:val="000000"/>
          <w:sz w:val="28"/>
          <w:szCs w:val="28"/>
        </w:rPr>
        <w:t>вырубк</w:t>
      </w:r>
      <w:r w:rsidR="00312B3F">
        <w:rPr>
          <w:rFonts w:ascii="Times New Roman" w:hAnsi="Times New Roman" w:cs="Times New Roman"/>
          <w:bCs/>
          <w:color w:val="000000"/>
          <w:sz w:val="28"/>
          <w:szCs w:val="28"/>
        </w:rPr>
        <w:t>и</w:t>
      </w:r>
      <w:r w:rsidR="00312B3F" w:rsidRPr="00163D15">
        <w:rPr>
          <w:rFonts w:ascii="Times New Roman" w:hAnsi="Times New Roman" w:cs="Times New Roman"/>
          <w:bCs/>
          <w:color w:val="000000"/>
          <w:sz w:val="28"/>
          <w:szCs w:val="28"/>
        </w:rPr>
        <w:t xml:space="preserve"> зелёных насаждений </w:t>
      </w:r>
      <w:r w:rsidR="00312B3F"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312B3F"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312B3F">
        <w:rPr>
          <w:rFonts w:ascii="Times New Roman" w:hAnsi="Times New Roman" w:cs="Times New Roman"/>
          <w:bCs/>
          <w:color w:val="000000"/>
          <w:sz w:val="28"/>
          <w:szCs w:val="28"/>
        </w:rPr>
        <w:t>.</w:t>
      </w:r>
      <w:r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систематические обследования территорий;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F01F0E" w:rsidRPr="00944E01" w:rsidRDefault="000A7D3E" w:rsidP="000A7D3E">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агротехническим - обработка почвы, посев многолетних трав.</w:t>
      </w:r>
    </w:p>
    <w:p w:rsidR="008662D4" w:rsidRDefault="008662D4" w:rsidP="00CB3C6F">
      <w:pPr>
        <w:pStyle w:val="afc"/>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230232">
        <w:rPr>
          <w:rFonts w:ascii="Times New Roman" w:hAnsi="Times New Roman" w:cs="Times New Roman"/>
          <w:b/>
          <w:color w:val="000000"/>
          <w:sz w:val="28"/>
          <w:szCs w:val="28"/>
        </w:rPr>
        <w:t>Глава 12.1. Места (площадки) накопления твердых коммунальных отходов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а) в бункеры,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б) на специальных площадках для складирования крупногабаритных отходов</w:t>
      </w:r>
      <w:r w:rsidR="007E0EDD">
        <w:rPr>
          <w:rFonts w:ascii="Times New Roman" w:hAnsi="Times New Roman" w:cs="Times New Roman"/>
          <w:bCs/>
          <w:color w:val="000000"/>
          <w:sz w:val="28"/>
          <w:szCs w:val="28"/>
        </w:rPr>
        <w:t xml:space="preserve"> </w:t>
      </w:r>
      <w:r w:rsidR="007E0EDD" w:rsidRPr="007E0EDD">
        <w:rPr>
          <w:rFonts w:ascii="Times New Roman" w:hAnsi="Times New Roman" w:cs="Times New Roman"/>
          <w:bCs/>
          <w:color w:val="000000"/>
          <w:sz w:val="28"/>
          <w:szCs w:val="28"/>
        </w:rPr>
        <w:t>(далее – специальные площадки)</w:t>
      </w:r>
      <w:r w:rsidRPr="00230232">
        <w:rPr>
          <w:rFonts w:ascii="Times New Roman" w:hAnsi="Times New Roman" w:cs="Times New Roman"/>
          <w:bCs/>
          <w:color w:val="000000"/>
          <w:sz w:val="28"/>
          <w:szCs w:val="28"/>
        </w:rPr>
        <w:t>.</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7E0EDD" w:rsidRPr="007E0EDD" w:rsidRDefault="000A7D3E"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 xml:space="preserve">12.1.3. </w:t>
      </w:r>
      <w:r w:rsidR="007E0EDD" w:rsidRPr="007E0EDD">
        <w:rPr>
          <w:rFonts w:ascii="Times New Roman" w:hAnsi="Times New Roman" w:cs="Times New Roman"/>
          <w:bCs/>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Pr>
          <w:rFonts w:ascii="Times New Roman" w:hAnsi="Times New Roman" w:cs="Times New Roman"/>
          <w:bCs/>
          <w:color w:val="000000"/>
          <w:sz w:val="28"/>
          <w:szCs w:val="28"/>
        </w:rPr>
        <w:br/>
      </w:r>
      <w:r w:rsidRPr="007E0EDD">
        <w:rPr>
          <w:rFonts w:ascii="Times New Roman" w:hAnsi="Times New Roman" w:cs="Times New Roman"/>
          <w:bCs/>
          <w:color w:val="000000"/>
          <w:sz w:val="28"/>
          <w:szCs w:val="28"/>
        </w:rPr>
        <w:t>№ 3.</w:t>
      </w:r>
    </w:p>
    <w:p w:rsid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пункт 12.1.</w:t>
      </w:r>
      <w:r>
        <w:rPr>
          <w:rFonts w:ascii="Times New Roman" w:hAnsi="Times New Roman" w:cs="Times New Roman"/>
          <w:color w:val="000000"/>
          <w:sz w:val="28"/>
          <w:szCs w:val="28"/>
        </w:rPr>
        <w:t>4</w:t>
      </w:r>
      <w:r w:rsidRPr="00A86CB0">
        <w:rPr>
          <w:rFonts w:ascii="Times New Roman" w:hAnsi="Times New Roman" w:cs="Times New Roman"/>
          <w:color w:val="000000"/>
          <w:sz w:val="28"/>
          <w:szCs w:val="28"/>
        </w:rPr>
        <w:t xml:space="preserve"> Правил дополнить абзацами следующего содержания:</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D956B6" w:rsidRPr="00EF790E"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color w:val="000000"/>
          <w:sz w:val="28"/>
          <w:szCs w:val="28"/>
        </w:rPr>
        <w:t>установок наружного освещения.</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w:t>
      </w:r>
      <w:r w:rsidR="00295F8A">
        <w:rPr>
          <w:rFonts w:ascii="Times New Roman" w:hAnsi="Times New Roman" w:cs="Times New Roman"/>
          <w:bCs/>
          <w:color w:val="000000"/>
          <w:sz w:val="28"/>
          <w:szCs w:val="28"/>
        </w:rPr>
        <w:t>ного врача Российской Федерации</w:t>
      </w:r>
      <w:r w:rsidR="00295F8A">
        <w:rPr>
          <w:rFonts w:ascii="Times New Roman" w:hAnsi="Times New Roman" w:cs="Times New Roman"/>
          <w:bCs/>
          <w:color w:val="000000"/>
          <w:sz w:val="28"/>
          <w:szCs w:val="28"/>
        </w:rPr>
        <w:tab/>
        <w:t xml:space="preserve">  от</w:t>
      </w:r>
      <w:r w:rsidR="00295F8A">
        <w:rPr>
          <w:rFonts w:ascii="Times New Roman" w:hAnsi="Times New Roman" w:cs="Times New Roman"/>
          <w:bCs/>
          <w:color w:val="000000"/>
          <w:sz w:val="28"/>
          <w:szCs w:val="28"/>
        </w:rPr>
        <w:tab/>
      </w:r>
      <w:r w:rsidRPr="007E0EDD">
        <w:rPr>
          <w:rFonts w:ascii="Times New Roman" w:hAnsi="Times New Roman" w:cs="Times New Roman"/>
          <w:bCs/>
          <w:color w:val="000000"/>
          <w:sz w:val="28"/>
          <w:szCs w:val="28"/>
        </w:rPr>
        <w:t>28.01.2021 № 3.</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A7D3E" w:rsidRPr="00230232"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A7D3E"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 xml:space="preserve">12.1.7. Лицо, ответственное за содержание мест (площадок) накопления твердых коммунальных отходов, обеспечивает размещение в таких местах (на </w:t>
      </w:r>
      <w:r w:rsidRPr="00230232">
        <w:rPr>
          <w:rFonts w:ascii="Times New Roman" w:hAnsi="Times New Roman" w:cs="Times New Roman"/>
          <w:bCs/>
          <w:color w:val="000000"/>
          <w:sz w:val="28"/>
          <w:szCs w:val="28"/>
        </w:rPr>
        <w:lastRenderedPageBreak/>
        <w:t>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2E1904" w:rsidRPr="00230232" w:rsidRDefault="002E1904"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A86CB0">
        <w:rPr>
          <w:rFonts w:ascii="Times New Roman" w:hAnsi="Times New Roman" w:cs="Times New Roman"/>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color w:val="000000"/>
          <w:sz w:val="28"/>
          <w:szCs w:val="28"/>
        </w:rPr>
        <w:t>подобных изделий и материалов.</w:t>
      </w:r>
    </w:p>
    <w:p w:rsidR="000A7D3E" w:rsidRDefault="000A7D3E" w:rsidP="000A7D3E">
      <w:pPr>
        <w:pStyle w:val="afc"/>
        <w:ind w:firstLine="567"/>
        <w:jc w:val="both"/>
        <w:rPr>
          <w:rFonts w:ascii="Times New Roman" w:hAnsi="Times New Roman" w:cs="Times New Roman"/>
          <w:sz w:val="28"/>
          <w:szCs w:val="28"/>
        </w:rPr>
      </w:pPr>
      <w:r w:rsidRPr="00230232">
        <w:rPr>
          <w:rFonts w:ascii="Times New Roman" w:hAnsi="Times New Roman" w:cs="Times New Roman"/>
          <w:bCs/>
          <w:color w:val="000000"/>
          <w:sz w:val="28"/>
          <w:szCs w:val="28"/>
        </w:rPr>
        <w:t xml:space="preserve">12.1.8. </w:t>
      </w:r>
      <w:r w:rsidR="007E0EDD" w:rsidRPr="007E0EDD">
        <w:rPr>
          <w:rFonts w:ascii="Times New Roman" w:hAnsi="Times New Roman" w:cs="Times New Roman"/>
          <w:bCs/>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A7D3E" w:rsidRDefault="000A7D3E" w:rsidP="00CB3C6F">
      <w:pPr>
        <w:pStyle w:val="afc"/>
        <w:ind w:firstLine="567"/>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13.2. В перечень объектов праздничного оформления могут включаться: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площади, улицы, бульвары, мостовые сооружения, магистрали;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места массовых гуляний, парки, скверы, набережные;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фасады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13.3. К элементам праздничного оформления относятся: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праздничная подсветка фасадов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иллюминационные гирлянды и кронштейны;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подсветка зеленых насаждений;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праздничное и тематическое оформление пассажирского транспорта;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декоративные флаги, флажки, стяги;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информационные и тематические материалы на рекламных конструкциях;</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sz w:val="28"/>
          <w:szCs w:val="28"/>
        </w:rPr>
        <w:t>нные элементы благоустройства.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13.1. Выпас и прогон сельскохозяйственных животных</w:t>
      </w:r>
      <w:r>
        <w:rPr>
          <w:rFonts w:ascii="Times New Roman" w:hAnsi="Times New Roman" w:cs="Times New Roman"/>
          <w:b/>
          <w:bCs/>
          <w:color w:val="000000"/>
          <w:sz w:val="28"/>
          <w:szCs w:val="28"/>
        </w:rPr>
        <w:t>.</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w:t>
      </w:r>
      <w:r w:rsidRPr="00A86CB0">
        <w:rPr>
          <w:rFonts w:ascii="Times New Roman" w:hAnsi="Times New Roman" w:cs="Times New Roman"/>
          <w:color w:val="000000"/>
          <w:sz w:val="28"/>
          <w:szCs w:val="28"/>
        </w:rPr>
        <w:lastRenderedPageBreak/>
        <w:t>установленном законом порядке,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13.1.8. При осуществлении выпаса сельскохозяйственных животных допускается: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лошадей допускается лишь в их стреноженном состоянии.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13.1.9. При осуществлении выпаса и прогона сельскохозяйственных животных запрещается: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w:t>
      </w:r>
      <w:r>
        <w:rPr>
          <w:rFonts w:ascii="Times New Roman" w:hAnsi="Times New Roman" w:cs="Times New Roman"/>
          <w:color w:val="000000"/>
          <w:sz w:val="28"/>
          <w:szCs w:val="28"/>
        </w:rPr>
        <w:t>абжения.</w:t>
      </w:r>
    </w:p>
    <w:p w:rsidR="008662D4" w:rsidRDefault="008662D4" w:rsidP="008662D4">
      <w:pPr>
        <w:pStyle w:val="afc"/>
        <w:ind w:firstLine="567"/>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94263C" w:rsidRPr="00CE4A88" w:rsidRDefault="0094263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295F8A">
        <w:rPr>
          <w:rFonts w:ascii="Times New Roman" w:hAnsi="Times New Roman" w:cs="Times New Roman"/>
          <w:sz w:val="24"/>
          <w:szCs w:val="24"/>
        </w:rPr>
        <w:t>Купино</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295F8A">
        <w:rPr>
          <w:rFonts w:ascii="Times New Roman" w:hAnsi="Times New Roman" w:cs="Times New Roman"/>
          <w:bCs/>
          <w:sz w:val="24"/>
          <w:szCs w:val="24"/>
        </w:rPr>
        <w:t>Купино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E74E98" w:rsidRDefault="00E74E98" w:rsidP="00E74E98">
      <w:pPr>
        <w:pStyle w:val="afc"/>
        <w:jc w:val="right"/>
        <w:rPr>
          <w:rFonts w:ascii="Times New Roman" w:hAnsi="Times New Roman" w:cs="Times New Roman"/>
          <w:sz w:val="24"/>
          <w:szCs w:val="24"/>
        </w:rPr>
      </w:pPr>
      <w:bookmarkStart w:id="46" w:name="_Hlk10814527"/>
    </w:p>
    <w:bookmarkEnd w:id="4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7" w:name="_Hlk6841718"/>
      <w:r w:rsidR="00295F8A">
        <w:rPr>
          <w:rFonts w:ascii="Times New Roman" w:hAnsi="Times New Roman" w:cs="Times New Roman"/>
          <w:sz w:val="24"/>
          <w:szCs w:val="24"/>
        </w:rPr>
        <w:t>Купино</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47"/>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295F8A">
        <w:rPr>
          <w:rFonts w:ascii="Times New Roman" w:hAnsi="Times New Roman" w:cs="Times New Roman"/>
          <w:sz w:val="24"/>
          <w:szCs w:val="24"/>
        </w:rPr>
        <w:t>Купино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01F0E">
        <w:rPr>
          <w:rFonts w:ascii="Times New Roman" w:hAnsi="Times New Roman" w:cs="Times New Roman"/>
          <w:sz w:val="24"/>
          <w:szCs w:val="24"/>
        </w:rPr>
        <w:t xml:space="preserve"> ____________</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F01F0E">
        <w:rPr>
          <w:rFonts w:ascii="Times New Roman" w:hAnsi="Times New Roman" w:cs="Times New Roman"/>
          <w:sz w:val="24"/>
          <w:szCs w:val="24"/>
        </w:rPr>
        <w:t xml:space="preserve"> </w:t>
      </w:r>
      <w:r w:rsidR="00295F8A">
        <w:rPr>
          <w:rFonts w:ascii="Times New Roman" w:hAnsi="Times New Roman" w:cs="Times New Roman"/>
          <w:sz w:val="24"/>
          <w:szCs w:val="24"/>
        </w:rPr>
        <w:t>Купино</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 xml:space="preserve">в </w:t>
      </w:r>
      <w:r w:rsidR="00786E11" w:rsidRPr="00DF0207">
        <w:rPr>
          <w:rFonts w:ascii="Times New Roman" w:hAnsi="Times New Roman" w:cs="Times New Roman"/>
          <w:i/>
          <w:sz w:val="24"/>
          <w:szCs w:val="24"/>
        </w:rPr>
        <w:lastRenderedPageBreak/>
        <w:t>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49" w:name="Par19"/>
      <w:bookmarkEnd w:id="4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295F8A">
        <w:rPr>
          <w:rFonts w:ascii="Times New Roman" w:hAnsi="Times New Roman" w:cs="Times New Roman"/>
          <w:sz w:val="24"/>
          <w:szCs w:val="24"/>
        </w:rPr>
        <w:t>Купино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295F8A">
        <w:rPr>
          <w:rFonts w:ascii="Times New Roman" w:hAnsi="Times New Roman" w:cs="Times New Roman"/>
          <w:sz w:val="24"/>
          <w:szCs w:val="24"/>
        </w:rPr>
        <w:t>Купино</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7E0EDD" w:rsidRPr="007E0EDD">
        <w:rPr>
          <w:rFonts w:ascii="Times New Roman" w:hAnsi="Times New Roman" w:cs="Times New Roman"/>
          <w:sz w:val="24"/>
          <w:szCs w:val="24"/>
        </w:rPr>
        <w:t>, за исключением цветников и газонов,</w:t>
      </w:r>
      <w:r w:rsidR="007E0EDD">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F01F0E" w:rsidRPr="00F01F0E" w:rsidRDefault="00F01F0E" w:rsidP="00F01F0E">
      <w:pPr>
        <w:spacing w:after="0" w:line="240" w:lineRule="auto"/>
        <w:jc w:val="both"/>
        <w:rPr>
          <w:rFonts w:ascii="Times New Roman" w:hAnsi="Times New Roman" w:cs="Times New Roman"/>
          <w:sz w:val="24"/>
          <w:szCs w:val="24"/>
        </w:rPr>
      </w:pPr>
      <w:r w:rsidRPr="00F01F0E">
        <w:rPr>
          <w:rFonts w:ascii="Times New Roman" w:hAnsi="Times New Roman" w:cs="Times New Roman"/>
          <w:sz w:val="24"/>
          <w:szCs w:val="24"/>
        </w:rPr>
        <w:lastRenderedPageBreak/>
        <w:t>2.4.2.4. осуществлять покос травы и обрезку поросли.</w:t>
      </w:r>
      <w:r w:rsidRPr="00F01F0E">
        <w:rPr>
          <w:rFonts w:ascii="Times New Roman" w:eastAsia="Calibri" w:hAnsi="Times New Roman" w:cs="Times New Roman"/>
          <w:sz w:val="24"/>
          <w:szCs w:val="24"/>
          <w:lang w:eastAsia="en-US"/>
        </w:rPr>
        <w:t xml:space="preserve"> </w:t>
      </w:r>
      <w:r w:rsidRPr="00F01F0E">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A7D3E" w:rsidRPr="000A7D3E">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0EDD" w:rsidRDefault="007E0EDD"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1" w:name="Par77"/>
      <w:bookmarkEnd w:id="5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5" w:name="_Hlk6841184"/>
      <w:bookmarkEnd w:id="5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lastRenderedPageBreak/>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295F8A">
        <w:rPr>
          <w:rFonts w:ascii="Times New Roman" w:hAnsi="Times New Roman" w:cs="Times New Roman"/>
          <w:sz w:val="24"/>
          <w:szCs w:val="24"/>
        </w:rPr>
        <w:t>Купино</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295F8A">
        <w:rPr>
          <w:rFonts w:ascii="Times New Roman" w:hAnsi="Times New Roman" w:cs="Times New Roman"/>
          <w:bCs/>
          <w:sz w:val="24"/>
          <w:szCs w:val="24"/>
        </w:rPr>
        <w:t>Купино</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5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57"/>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58" w:name="sub_10001"/>
      <w:bookmarkEnd w:id="58"/>
    </w:p>
    <w:p w:rsidR="002E0648" w:rsidRDefault="002E0648" w:rsidP="002E0648">
      <w:pPr>
        <w:pStyle w:val="afc"/>
        <w:jc w:val="right"/>
        <w:rPr>
          <w:rFonts w:ascii="Times New Roman" w:hAnsi="Times New Roman" w:cs="Times New Roman"/>
          <w:sz w:val="24"/>
          <w:szCs w:val="24"/>
        </w:rPr>
      </w:pPr>
      <w:bookmarkStart w:id="59" w:name="sub_20000"/>
      <w:bookmarkEnd w:id="59"/>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3</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bookmarkStart w:id="60" w:name="_Hlk141868186"/>
      <w:r w:rsidRPr="008C54D5">
        <w:rPr>
          <w:rFonts w:ascii="Times New Roman" w:hAnsi="Times New Roman" w:cs="Times New Roman"/>
          <w:sz w:val="24"/>
          <w:szCs w:val="24"/>
        </w:rPr>
        <w:t>территории сельского поселения Купино</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сельского поселения Купино</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bookmarkEnd w:id="60"/>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В Администрацию муниципального образования </w:t>
      </w:r>
    </w:p>
    <w:p w:rsidR="008C54D5" w:rsidRPr="008C54D5" w:rsidRDefault="008C54D5" w:rsidP="008C54D5">
      <w:pPr>
        <w:widowControl w:val="0"/>
        <w:suppressAutoHyphens/>
        <w:autoSpaceDE w:val="0"/>
        <w:spacing w:after="0" w:line="240" w:lineRule="auto"/>
        <w:ind w:left="4820"/>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от______________________________________________________________________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(наименование организации, фамилия, имя, отчество физического </w:t>
      </w:r>
      <w:r w:rsidRPr="008C54D5">
        <w:rPr>
          <w:rFonts w:ascii="Times New Roman" w:hAnsi="Times New Roman" w:cs="Times New Roman"/>
          <w:sz w:val="28"/>
          <w:szCs w:val="28"/>
          <w:lang w:eastAsia="zh-CN"/>
        </w:rPr>
        <w:lastRenderedPageBreak/>
        <w:t>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ИНН: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(вид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Место проведения работ:_____________________________________________________________________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Вид вскрываемого покрытия:___________________________________________________________________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Сведения об ответственном за осуществление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Ф.И.О.:___________________________________________________________________________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телефона: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Обязуемся восстановить благоустройство на месте проведения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лично в Администрации 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 (согласно п. ___ административного регламента</w:t>
      </w:r>
      <w:r w:rsidRPr="008C54D5">
        <w:rPr>
          <w:rFonts w:ascii="Times New Roman" w:hAnsi="Times New Roman" w:cs="Times New Roman"/>
          <w:sz w:val="28"/>
          <w:szCs w:val="28"/>
          <w:vertAlign w:val="superscript"/>
          <w:lang w:eastAsia="zh-CN"/>
        </w:rPr>
        <w:footnoteReference w:id="10"/>
      </w: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4</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территории сельского поселения Купино</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сельского поселения Купино</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(наименование организации, </w:t>
      </w:r>
      <w:r w:rsidRPr="008C54D5">
        <w:rPr>
          <w:rFonts w:ascii="Times New Roman" w:hAnsi="Times New Roman" w:cs="Times New Roman"/>
          <w:sz w:val="28"/>
          <w:szCs w:val="28"/>
          <w:lang w:eastAsia="zh-CN"/>
        </w:rPr>
        <w:lastRenderedPageBreak/>
        <w:t>фамилия, имя, отчество физического 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лично в Администрации 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Оригинал разрешения от "____" ___________ 20____ г. № 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5</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территории сельского поселения Купино</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сельского поселения Купино</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ГРАФИК</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8C54D5" w:rsidRPr="008C54D5" w:rsidTr="00F33AEF">
        <w:tc>
          <w:tcPr>
            <w:tcW w:w="984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Функциональное назначение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_____________________________________________________________________Адрес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(адрес проведения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кадастровый номер земельного участка)</w:t>
            </w: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8C54D5" w:rsidRPr="008C54D5" w:rsidTr="00F33AEF">
        <w:tc>
          <w:tcPr>
            <w:tcW w:w="767"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N </w:t>
            </w:r>
            <w:r w:rsidRPr="008C54D5">
              <w:rPr>
                <w:rFonts w:ascii="Times New Roman" w:hAnsi="Times New Roman" w:cs="Times New Roman"/>
                <w:sz w:val="28"/>
                <w:szCs w:val="28"/>
                <w:lang w:eastAsia="zh-CN"/>
              </w:rPr>
              <w:lastRenderedPageBreak/>
              <w:t>п/п</w:t>
            </w:r>
          </w:p>
        </w:tc>
        <w:tc>
          <w:tcPr>
            <w:tcW w:w="3056"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Наименование </w:t>
            </w:r>
            <w:r w:rsidRPr="008C54D5">
              <w:rPr>
                <w:rFonts w:ascii="Times New Roman" w:hAnsi="Times New Roman" w:cs="Times New Roman"/>
                <w:sz w:val="28"/>
                <w:szCs w:val="28"/>
                <w:lang w:eastAsia="zh-CN"/>
              </w:rPr>
              <w:lastRenderedPageBreak/>
              <w:t>работ</w:t>
            </w:r>
          </w:p>
        </w:tc>
        <w:tc>
          <w:tcPr>
            <w:tcW w:w="232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Дата начала </w:t>
            </w:r>
            <w:r w:rsidRPr="008C54D5">
              <w:rPr>
                <w:rFonts w:ascii="Times New Roman" w:hAnsi="Times New Roman" w:cs="Times New Roman"/>
                <w:sz w:val="28"/>
                <w:szCs w:val="28"/>
                <w:lang w:eastAsia="zh-CN"/>
              </w:rPr>
              <w:lastRenderedPageBreak/>
              <w:t>работ (день/месяц/год)</w:t>
            </w:r>
          </w:p>
        </w:tc>
        <w:tc>
          <w:tcPr>
            <w:tcW w:w="370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Дата окончания работ </w:t>
            </w:r>
            <w:r w:rsidRPr="008C54D5">
              <w:rPr>
                <w:rFonts w:ascii="Times New Roman" w:hAnsi="Times New Roman" w:cs="Times New Roman"/>
                <w:sz w:val="28"/>
                <w:szCs w:val="28"/>
                <w:lang w:eastAsia="zh-CN"/>
              </w:rPr>
              <w:lastRenderedPageBreak/>
              <w:t>(день/месяц/год)</w:t>
            </w: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8C54D5" w:rsidRPr="008C54D5" w:rsidTr="00F33AEF">
        <w:tc>
          <w:tcPr>
            <w:tcW w:w="2923" w:type="dxa"/>
            <w:hideMark/>
          </w:tcPr>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Заказчик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bl>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bookmarkStart w:id="61" w:name="sub_103"/>
      <w:bookmarkEnd w:id="61"/>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6</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территории сельского поселения Купино</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сельского поселения Купино</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Акт</w:t>
      </w:r>
      <w:r w:rsidRPr="008C54D5">
        <w:rPr>
          <w:rFonts w:ascii="Times New Roman" w:hAnsi="Times New Roman" w:cs="Times New Roman"/>
          <w:color w:val="000000"/>
          <w:sz w:val="24"/>
          <w:szCs w:val="24"/>
        </w:rPr>
        <w:br/>
        <w:t>завершения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 _____________ 20___ г.                                                                  № 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 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(Ф.И.О. наименование, адрес Заявителя, производящего земляные работы)</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По объекту: 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(наименование объекта, адрес проведения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Восстановление элементов благоустройства, нарушенных в период низких</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температур наружного воздуха провести до «___» ____________ 20___ г.</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территории после проведения</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земляных работ выполнены в полном объеме.</w:t>
      </w:r>
    </w:p>
    <w:tbl>
      <w:tblPr>
        <w:tblW w:w="10185" w:type="dxa"/>
        <w:tblInd w:w="-849" w:type="dxa"/>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8C54D5" w:rsidRPr="008C54D5" w:rsidTr="00F33AEF">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восстановлено/не восстановлено (нужное подчеркнуть)</w:t>
            </w:r>
          </w:p>
        </w:tc>
      </w:tr>
      <w:tr w:rsidR="008C54D5" w:rsidRPr="008C54D5" w:rsidTr="00F33A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газон/грунт</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Дорожная часть</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дворовых территорий</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озеленения</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bl>
    <w:p w:rsidR="008C54D5" w:rsidRPr="008C54D5" w:rsidRDefault="008C54D5" w:rsidP="008C54D5">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собственника территории</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pacing w:after="0" w:line="240" w:lineRule="auto"/>
        <w:jc w:val="both"/>
        <w:rPr>
          <w:rFonts w:ascii="Times New Roman" w:hAnsi="Times New Roman" w:cs="Times New Roman"/>
          <w:sz w:val="20"/>
          <w:szCs w:val="20"/>
        </w:rPr>
      </w:pPr>
      <w:r w:rsidRPr="008C54D5">
        <w:rPr>
          <w:rFonts w:ascii="Times New Roman" w:hAnsi="Times New Roman" w:cs="Times New Roman"/>
          <w:color w:val="000000"/>
          <w:sz w:val="24"/>
          <w:szCs w:val="24"/>
        </w:rPr>
        <w:t xml:space="preserve">      должность                                    подпись                                (Ф.И.О.)</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7</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территории сельского поселения Купино</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сельского поселения Купино</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160" w:line="259"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p>
    <w:p w:rsidR="008C54D5" w:rsidRPr="008C54D5" w:rsidRDefault="008C54D5" w:rsidP="008C54D5">
      <w:pPr>
        <w:spacing w:after="160" w:line="259" w:lineRule="auto"/>
        <w:jc w:val="right"/>
        <w:rPr>
          <w:rFonts w:ascii="Times New Roman" w:hAnsi="Times New Roman" w:cs="Times New Roman"/>
          <w:sz w:val="28"/>
          <w:szCs w:val="28"/>
          <w:lang w:eastAsia="en-US"/>
        </w:rPr>
      </w:pP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Администрация</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_________________________________________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(фамилия, имя, отчество - для граждан и ИП или представителя,</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(документ удостоверяющий личность - для граждан и ИП</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или представителя, ОГРН и ИНН – для ИП и юридических лиц)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r w:rsidRPr="008C54D5">
        <w:rPr>
          <w:rFonts w:ascii="Times New Roman" w:hAnsi="Times New Roman" w:cs="Times New Roman"/>
          <w:sz w:val="28"/>
          <w:szCs w:val="28"/>
          <w:lang w:eastAsia="en-US"/>
        </w:rPr>
        <w:t>Заявление о выдаче разрешения на право вырубки зеленых насаждений</w:t>
      </w: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tbl>
      <w:tblPr>
        <w:tblStyle w:val="110"/>
        <w:tblW w:w="0" w:type="auto"/>
        <w:tblInd w:w="279" w:type="dxa"/>
        <w:tblLook w:val="04A0" w:firstRow="1" w:lastRow="0" w:firstColumn="1" w:lastColumn="0" w:noHBand="0" w:noVBand="1"/>
      </w:tblPr>
      <w:tblGrid>
        <w:gridCol w:w="4839"/>
        <w:gridCol w:w="4227"/>
      </w:tblGrid>
      <w:tr w:rsidR="008C54D5" w:rsidRPr="008C54D5" w:rsidTr="00F33AEF">
        <w:trPr>
          <w:trHeight w:val="862"/>
        </w:trPr>
        <w:tc>
          <w:tcPr>
            <w:tcW w:w="5127" w:type="dxa"/>
          </w:tcPr>
          <w:p w:rsidR="008C54D5" w:rsidRPr="008C54D5" w:rsidRDefault="008C54D5" w:rsidP="008C54D5">
            <w:pPr>
              <w:spacing w:after="0" w:line="240" w:lineRule="auto"/>
              <w:contextualSpacing/>
              <w:jc w:val="center"/>
              <w:rPr>
                <w:rFonts w:ascii="Times New Roman" w:hAnsi="Times New Roman" w:cs="Times New Roman"/>
                <w:sz w:val="28"/>
                <w:szCs w:val="28"/>
              </w:rPr>
            </w:pPr>
            <w:r w:rsidRPr="008C54D5">
              <w:rPr>
                <w:rFonts w:ascii="Times New Roman" w:hAnsi="Times New Roman" w:cs="Times New Roman"/>
                <w:sz w:val="28"/>
                <w:szCs w:val="28"/>
              </w:rPr>
              <w:t>Сведения об электронной подписи</w:t>
            </w:r>
          </w:p>
        </w:tc>
        <w:tc>
          <w:tcPr>
            <w:tcW w:w="4506" w:type="dxa"/>
          </w:tcPr>
          <w:p w:rsidR="008C54D5" w:rsidRPr="008C54D5" w:rsidRDefault="008C54D5" w:rsidP="008C54D5">
            <w:pPr>
              <w:spacing w:after="0" w:line="240" w:lineRule="auto"/>
              <w:contextualSpacing/>
              <w:jc w:val="right"/>
              <w:rPr>
                <w:rFonts w:ascii="Times New Roman" w:hAnsi="Times New Roman" w:cs="Times New Roman"/>
                <w:sz w:val="28"/>
                <w:szCs w:val="28"/>
              </w:rPr>
            </w:pPr>
          </w:p>
          <w:p w:rsidR="008C54D5" w:rsidRPr="008C54D5" w:rsidRDefault="008C54D5" w:rsidP="008C54D5">
            <w:pPr>
              <w:spacing w:after="0" w:line="240" w:lineRule="auto"/>
              <w:contextualSpacing/>
              <w:jc w:val="right"/>
              <w:rPr>
                <w:rFonts w:ascii="Times New Roman" w:hAnsi="Times New Roman" w:cs="Times New Roman"/>
                <w:sz w:val="28"/>
                <w:szCs w:val="28"/>
              </w:rPr>
            </w:pPr>
            <w:r w:rsidRPr="008C54D5">
              <w:rPr>
                <w:rFonts w:ascii="Times New Roman" w:hAnsi="Times New Roman" w:cs="Times New Roman"/>
                <w:sz w:val="28"/>
                <w:szCs w:val="28"/>
              </w:rPr>
              <w:t>(Ф.И.О., дата)</w:t>
            </w:r>
          </w:p>
        </w:tc>
      </w:tr>
    </w:tbl>
    <w:p w:rsidR="00A51985" w:rsidRDefault="00A51985" w:rsidP="00652081">
      <w:pPr>
        <w:pStyle w:val="afc"/>
        <w:jc w:val="right"/>
        <w:rPr>
          <w:rFonts w:ascii="Times New Roman" w:hAnsi="Times New Roman" w:cs="Times New Roman"/>
          <w:sz w:val="24"/>
          <w:szCs w:val="24"/>
        </w:rPr>
      </w:pPr>
    </w:p>
    <w:p w:rsidR="00652081" w:rsidRDefault="00652081" w:rsidP="00A51985">
      <w:pPr>
        <w:pStyle w:val="afc"/>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F01F0E">
      <w:pPr>
        <w:pStyle w:val="afc"/>
        <w:rPr>
          <w:rFonts w:ascii="Times New Roman" w:hAnsi="Times New Roman" w:cs="Times New Roman"/>
          <w:sz w:val="24"/>
          <w:szCs w:val="24"/>
        </w:rPr>
      </w:pPr>
    </w:p>
    <w:sectPr w:rsidR="00D22D98" w:rsidRPr="00C03D5E"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4D" w:rsidRDefault="00705B4D" w:rsidP="00F271B1">
      <w:pPr>
        <w:spacing w:after="0" w:line="240" w:lineRule="auto"/>
      </w:pPr>
      <w:r>
        <w:separator/>
      </w:r>
    </w:p>
  </w:endnote>
  <w:endnote w:type="continuationSeparator" w:id="0">
    <w:p w:rsidR="00705B4D" w:rsidRDefault="00705B4D"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4D" w:rsidRDefault="00705B4D" w:rsidP="00F271B1">
      <w:pPr>
        <w:spacing w:after="0" w:line="240" w:lineRule="auto"/>
      </w:pPr>
      <w:r>
        <w:separator/>
      </w:r>
    </w:p>
  </w:footnote>
  <w:footnote w:type="continuationSeparator" w:id="0">
    <w:p w:rsidR="00705B4D" w:rsidRDefault="00705B4D" w:rsidP="00F271B1">
      <w:pPr>
        <w:spacing w:after="0" w:line="240" w:lineRule="auto"/>
      </w:pPr>
      <w:r>
        <w:continuationSeparator/>
      </w:r>
    </w:p>
  </w:footnote>
  <w:footnote w:id="1">
    <w:p w:rsidR="003F0095" w:rsidRDefault="003F0095" w:rsidP="00DF0207">
      <w:pPr>
        <w:pStyle w:val="af9"/>
        <w:jc w:val="both"/>
      </w:pPr>
      <w:r>
        <w:rPr>
          <w:rStyle w:val="afb"/>
        </w:rPr>
        <w:footnoteRef/>
      </w:r>
      <w:r>
        <w:t xml:space="preserve"> </w:t>
      </w:r>
      <w:bookmarkStart w:id="4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8"/>
    </w:p>
  </w:footnote>
  <w:footnote w:id="2">
    <w:p w:rsidR="003F0095" w:rsidRDefault="003F009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F0095" w:rsidRDefault="003F009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F0095" w:rsidRDefault="003F009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3F0095" w:rsidRDefault="003F009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3F0095" w:rsidRDefault="003F0095" w:rsidP="00EB2DF9">
      <w:pPr>
        <w:pStyle w:val="af9"/>
        <w:jc w:val="both"/>
      </w:pPr>
      <w:r>
        <w:rPr>
          <w:rStyle w:val="afb"/>
        </w:rPr>
        <w:footnoteRef/>
      </w:r>
      <w:r>
        <w:t xml:space="preserve"> </w:t>
      </w:r>
      <w:bookmarkStart w:id="52" w:name="_Hlk6840896"/>
      <w:r>
        <w:t>Данное условие не является обязательным и может исключено</w:t>
      </w:r>
      <w:bookmarkEnd w:id="52"/>
    </w:p>
  </w:footnote>
  <w:footnote w:id="7">
    <w:p w:rsidR="003F0095" w:rsidRDefault="003F0095" w:rsidP="00EB2DF9">
      <w:pPr>
        <w:pStyle w:val="af9"/>
        <w:jc w:val="both"/>
      </w:pPr>
      <w:r>
        <w:rPr>
          <w:rStyle w:val="afb"/>
        </w:rPr>
        <w:footnoteRef/>
      </w:r>
      <w:r>
        <w:t xml:space="preserve"> </w:t>
      </w:r>
      <w:bookmarkStart w:id="53" w:name="_Hlk6840934"/>
      <w:r w:rsidRPr="00E338D5">
        <w:t>Данное условие не является обязательным и может исключено</w:t>
      </w:r>
      <w:bookmarkEnd w:id="53"/>
    </w:p>
  </w:footnote>
  <w:footnote w:id="8">
    <w:p w:rsidR="003F0095" w:rsidRDefault="003F009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3F0095" w:rsidRPr="00745BB0" w:rsidRDefault="003F0095" w:rsidP="00745BB0">
      <w:pPr>
        <w:pStyle w:val="af9"/>
      </w:pPr>
      <w:r>
        <w:rPr>
          <w:rStyle w:val="afb"/>
        </w:rPr>
        <w:footnoteRef/>
      </w:r>
      <w:r>
        <w:t xml:space="preserve"> </w:t>
      </w:r>
      <w:bookmarkStart w:id="56" w:name="_Hlk10815311"/>
      <w:r w:rsidRPr="00745BB0">
        <w:t>Указывается в случае, если заявителем является физическое лицо.</w:t>
      </w:r>
      <w:bookmarkEnd w:id="56"/>
    </w:p>
    <w:p w:rsidR="003F0095" w:rsidRDefault="003F0095">
      <w:pPr>
        <w:pStyle w:val="af9"/>
      </w:pPr>
    </w:p>
  </w:footnote>
  <w:footnote w:id="10">
    <w:p w:rsidR="008C54D5" w:rsidRDefault="008C54D5" w:rsidP="008C54D5">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8C54D5" w:rsidRDefault="008C54D5" w:rsidP="008C54D5">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end"/>
    </w:r>
  </w:p>
  <w:p w:rsidR="003F0095" w:rsidRDefault="003F009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separate"/>
    </w:r>
    <w:r w:rsidR="000B3D55">
      <w:rPr>
        <w:rStyle w:val="ab"/>
        <w:noProof/>
      </w:rPr>
      <w:t>20</w:t>
    </w:r>
    <w:r>
      <w:rPr>
        <w:rStyle w:val="ab"/>
      </w:rPr>
      <w:fldChar w:fldCharType="end"/>
    </w:r>
  </w:p>
  <w:p w:rsidR="003F0095" w:rsidRDefault="003F00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64373EB"/>
    <w:multiLevelType w:val="hybridMultilevel"/>
    <w:tmpl w:val="12C0D4F6"/>
    <w:lvl w:ilvl="0" w:tplc="5D4EC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574A"/>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6751B"/>
    <w:rsid w:val="00074D22"/>
    <w:rsid w:val="00075512"/>
    <w:rsid w:val="00075670"/>
    <w:rsid w:val="000757FA"/>
    <w:rsid w:val="00077C0B"/>
    <w:rsid w:val="0008104E"/>
    <w:rsid w:val="00083740"/>
    <w:rsid w:val="000874B5"/>
    <w:rsid w:val="00087549"/>
    <w:rsid w:val="00090759"/>
    <w:rsid w:val="000A23EE"/>
    <w:rsid w:val="000A34B8"/>
    <w:rsid w:val="000A487A"/>
    <w:rsid w:val="000A4B69"/>
    <w:rsid w:val="000A734F"/>
    <w:rsid w:val="000A7D3E"/>
    <w:rsid w:val="000B169D"/>
    <w:rsid w:val="000B25C7"/>
    <w:rsid w:val="000B331C"/>
    <w:rsid w:val="000B3D55"/>
    <w:rsid w:val="000B4C9F"/>
    <w:rsid w:val="000B5339"/>
    <w:rsid w:val="000B55C7"/>
    <w:rsid w:val="000C2BA9"/>
    <w:rsid w:val="000C5561"/>
    <w:rsid w:val="000C70EC"/>
    <w:rsid w:val="000E2287"/>
    <w:rsid w:val="000E57F8"/>
    <w:rsid w:val="000E5F69"/>
    <w:rsid w:val="000E618C"/>
    <w:rsid w:val="000E725C"/>
    <w:rsid w:val="000F19EE"/>
    <w:rsid w:val="000F2A52"/>
    <w:rsid w:val="000F2F5D"/>
    <w:rsid w:val="00100A82"/>
    <w:rsid w:val="00101F9C"/>
    <w:rsid w:val="00106F94"/>
    <w:rsid w:val="00107DAD"/>
    <w:rsid w:val="001104B4"/>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3106"/>
    <w:rsid w:val="00154060"/>
    <w:rsid w:val="001550B6"/>
    <w:rsid w:val="00157869"/>
    <w:rsid w:val="00160B81"/>
    <w:rsid w:val="00161CAD"/>
    <w:rsid w:val="00164A75"/>
    <w:rsid w:val="00165B89"/>
    <w:rsid w:val="00166A98"/>
    <w:rsid w:val="0016786C"/>
    <w:rsid w:val="00167CB1"/>
    <w:rsid w:val="001757F3"/>
    <w:rsid w:val="001763FF"/>
    <w:rsid w:val="0018052C"/>
    <w:rsid w:val="0018251D"/>
    <w:rsid w:val="00182B19"/>
    <w:rsid w:val="00183E93"/>
    <w:rsid w:val="0018567B"/>
    <w:rsid w:val="0019369F"/>
    <w:rsid w:val="001958CD"/>
    <w:rsid w:val="00197638"/>
    <w:rsid w:val="001A02F3"/>
    <w:rsid w:val="001A0FC7"/>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6064"/>
    <w:rsid w:val="00256998"/>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F8A"/>
    <w:rsid w:val="002974C4"/>
    <w:rsid w:val="002A0C4C"/>
    <w:rsid w:val="002A1C84"/>
    <w:rsid w:val="002A423A"/>
    <w:rsid w:val="002A466B"/>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8C4"/>
    <w:rsid w:val="002D1F14"/>
    <w:rsid w:val="002D37D5"/>
    <w:rsid w:val="002D38D7"/>
    <w:rsid w:val="002D476C"/>
    <w:rsid w:val="002D7EEA"/>
    <w:rsid w:val="002E0648"/>
    <w:rsid w:val="002E1904"/>
    <w:rsid w:val="002E2C73"/>
    <w:rsid w:val="002E52C5"/>
    <w:rsid w:val="002E6B41"/>
    <w:rsid w:val="002F0DDD"/>
    <w:rsid w:val="002F162B"/>
    <w:rsid w:val="002F1873"/>
    <w:rsid w:val="002F4833"/>
    <w:rsid w:val="002F6D2F"/>
    <w:rsid w:val="002F7E49"/>
    <w:rsid w:val="00300BF1"/>
    <w:rsid w:val="00305C54"/>
    <w:rsid w:val="00311C2B"/>
    <w:rsid w:val="00312B3F"/>
    <w:rsid w:val="00314ED0"/>
    <w:rsid w:val="00320DDD"/>
    <w:rsid w:val="00323276"/>
    <w:rsid w:val="0032337B"/>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0095"/>
    <w:rsid w:val="003F5667"/>
    <w:rsid w:val="00400982"/>
    <w:rsid w:val="004049AD"/>
    <w:rsid w:val="00411807"/>
    <w:rsid w:val="00411936"/>
    <w:rsid w:val="00414929"/>
    <w:rsid w:val="00414F70"/>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361C"/>
    <w:rsid w:val="00466C3A"/>
    <w:rsid w:val="00470C6B"/>
    <w:rsid w:val="00470E01"/>
    <w:rsid w:val="00472E8E"/>
    <w:rsid w:val="004731D0"/>
    <w:rsid w:val="0047374A"/>
    <w:rsid w:val="004738A3"/>
    <w:rsid w:val="00476380"/>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C57FD"/>
    <w:rsid w:val="004C5BC7"/>
    <w:rsid w:val="004D42A5"/>
    <w:rsid w:val="004E0A70"/>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04D83"/>
    <w:rsid w:val="00513F87"/>
    <w:rsid w:val="0051738B"/>
    <w:rsid w:val="00517D0C"/>
    <w:rsid w:val="00524863"/>
    <w:rsid w:val="00524AD9"/>
    <w:rsid w:val="0052722F"/>
    <w:rsid w:val="0052780D"/>
    <w:rsid w:val="005332D7"/>
    <w:rsid w:val="00535C56"/>
    <w:rsid w:val="00536493"/>
    <w:rsid w:val="00536E54"/>
    <w:rsid w:val="0054245A"/>
    <w:rsid w:val="00543377"/>
    <w:rsid w:val="005448C7"/>
    <w:rsid w:val="0054746C"/>
    <w:rsid w:val="00551D39"/>
    <w:rsid w:val="00552140"/>
    <w:rsid w:val="00552F10"/>
    <w:rsid w:val="00555FFC"/>
    <w:rsid w:val="00556081"/>
    <w:rsid w:val="00562B04"/>
    <w:rsid w:val="00564487"/>
    <w:rsid w:val="005718C9"/>
    <w:rsid w:val="0057591A"/>
    <w:rsid w:val="00575AA4"/>
    <w:rsid w:val="00576E5F"/>
    <w:rsid w:val="005771C5"/>
    <w:rsid w:val="00580182"/>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03B3"/>
    <w:rsid w:val="005C6C27"/>
    <w:rsid w:val="005C6C2E"/>
    <w:rsid w:val="005C7916"/>
    <w:rsid w:val="005D1B7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36957"/>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794"/>
    <w:rsid w:val="00684513"/>
    <w:rsid w:val="00686296"/>
    <w:rsid w:val="0068749F"/>
    <w:rsid w:val="006901C9"/>
    <w:rsid w:val="00692F32"/>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D62F3"/>
    <w:rsid w:val="006E1ED7"/>
    <w:rsid w:val="006E2D27"/>
    <w:rsid w:val="006E48E0"/>
    <w:rsid w:val="006E7D18"/>
    <w:rsid w:val="006F07FF"/>
    <w:rsid w:val="006F3FED"/>
    <w:rsid w:val="006F680B"/>
    <w:rsid w:val="00701BF1"/>
    <w:rsid w:val="00703881"/>
    <w:rsid w:val="00705B4D"/>
    <w:rsid w:val="007127A0"/>
    <w:rsid w:val="007152BD"/>
    <w:rsid w:val="007171D4"/>
    <w:rsid w:val="0072093E"/>
    <w:rsid w:val="00723190"/>
    <w:rsid w:val="007248CA"/>
    <w:rsid w:val="00725C84"/>
    <w:rsid w:val="00727134"/>
    <w:rsid w:val="00733601"/>
    <w:rsid w:val="007403EA"/>
    <w:rsid w:val="00740D90"/>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5DD0"/>
    <w:rsid w:val="007B7643"/>
    <w:rsid w:val="007C0C40"/>
    <w:rsid w:val="007C0C67"/>
    <w:rsid w:val="007C122C"/>
    <w:rsid w:val="007D2151"/>
    <w:rsid w:val="007D4111"/>
    <w:rsid w:val="007D4AE4"/>
    <w:rsid w:val="007E0EDD"/>
    <w:rsid w:val="007E1A96"/>
    <w:rsid w:val="007E1D25"/>
    <w:rsid w:val="007F22F2"/>
    <w:rsid w:val="007F2C62"/>
    <w:rsid w:val="007F507E"/>
    <w:rsid w:val="007F683C"/>
    <w:rsid w:val="00801CEF"/>
    <w:rsid w:val="00803148"/>
    <w:rsid w:val="00804C76"/>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19C1"/>
    <w:rsid w:val="00873922"/>
    <w:rsid w:val="008745F4"/>
    <w:rsid w:val="00884F60"/>
    <w:rsid w:val="00887C0F"/>
    <w:rsid w:val="00887F47"/>
    <w:rsid w:val="008A066B"/>
    <w:rsid w:val="008A407F"/>
    <w:rsid w:val="008A55F4"/>
    <w:rsid w:val="008B02CC"/>
    <w:rsid w:val="008B065A"/>
    <w:rsid w:val="008B11E3"/>
    <w:rsid w:val="008B4746"/>
    <w:rsid w:val="008B58E2"/>
    <w:rsid w:val="008C273F"/>
    <w:rsid w:val="008C501D"/>
    <w:rsid w:val="008C54D5"/>
    <w:rsid w:val="008C65D2"/>
    <w:rsid w:val="008C71D2"/>
    <w:rsid w:val="008C7658"/>
    <w:rsid w:val="008D17F3"/>
    <w:rsid w:val="008D2928"/>
    <w:rsid w:val="008E2A0F"/>
    <w:rsid w:val="008F0528"/>
    <w:rsid w:val="008F0BE8"/>
    <w:rsid w:val="008F17D5"/>
    <w:rsid w:val="008F2AA7"/>
    <w:rsid w:val="008F2F18"/>
    <w:rsid w:val="008F3749"/>
    <w:rsid w:val="00903313"/>
    <w:rsid w:val="00905B59"/>
    <w:rsid w:val="009068D4"/>
    <w:rsid w:val="00914F53"/>
    <w:rsid w:val="00915DC0"/>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DB7"/>
    <w:rsid w:val="00A222AA"/>
    <w:rsid w:val="00A233C9"/>
    <w:rsid w:val="00A27D39"/>
    <w:rsid w:val="00A303CC"/>
    <w:rsid w:val="00A32DDA"/>
    <w:rsid w:val="00A32F6A"/>
    <w:rsid w:val="00A333CA"/>
    <w:rsid w:val="00A36C0B"/>
    <w:rsid w:val="00A3752C"/>
    <w:rsid w:val="00A40A41"/>
    <w:rsid w:val="00A44464"/>
    <w:rsid w:val="00A45241"/>
    <w:rsid w:val="00A46877"/>
    <w:rsid w:val="00A47536"/>
    <w:rsid w:val="00A50B85"/>
    <w:rsid w:val="00A51985"/>
    <w:rsid w:val="00A521A8"/>
    <w:rsid w:val="00A52298"/>
    <w:rsid w:val="00A52A5C"/>
    <w:rsid w:val="00A52B37"/>
    <w:rsid w:val="00A5402C"/>
    <w:rsid w:val="00A55474"/>
    <w:rsid w:val="00A611F6"/>
    <w:rsid w:val="00A62885"/>
    <w:rsid w:val="00A62A6F"/>
    <w:rsid w:val="00A634EF"/>
    <w:rsid w:val="00A6395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C4F"/>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2B71"/>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93407"/>
    <w:rsid w:val="00BA14BF"/>
    <w:rsid w:val="00BA24BD"/>
    <w:rsid w:val="00BA2A4A"/>
    <w:rsid w:val="00BA57D7"/>
    <w:rsid w:val="00BB02A9"/>
    <w:rsid w:val="00BB13A5"/>
    <w:rsid w:val="00BB2937"/>
    <w:rsid w:val="00BB45AB"/>
    <w:rsid w:val="00BB60C1"/>
    <w:rsid w:val="00BC2406"/>
    <w:rsid w:val="00BC3684"/>
    <w:rsid w:val="00BC5182"/>
    <w:rsid w:val="00BD7D86"/>
    <w:rsid w:val="00BE00B4"/>
    <w:rsid w:val="00BE14C6"/>
    <w:rsid w:val="00BE1B81"/>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54EE"/>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0A33"/>
    <w:rsid w:val="00C73D78"/>
    <w:rsid w:val="00C75C7A"/>
    <w:rsid w:val="00C77D73"/>
    <w:rsid w:val="00C812C3"/>
    <w:rsid w:val="00C82D70"/>
    <w:rsid w:val="00C91106"/>
    <w:rsid w:val="00C9192B"/>
    <w:rsid w:val="00C9656D"/>
    <w:rsid w:val="00C96682"/>
    <w:rsid w:val="00C972A5"/>
    <w:rsid w:val="00C97F07"/>
    <w:rsid w:val="00CA2D96"/>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321D"/>
    <w:rsid w:val="00CF6506"/>
    <w:rsid w:val="00D017F0"/>
    <w:rsid w:val="00D0588E"/>
    <w:rsid w:val="00D07970"/>
    <w:rsid w:val="00D10596"/>
    <w:rsid w:val="00D1161B"/>
    <w:rsid w:val="00D15E71"/>
    <w:rsid w:val="00D16F0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0FA8"/>
    <w:rsid w:val="00D83CCF"/>
    <w:rsid w:val="00D86BF9"/>
    <w:rsid w:val="00D91C28"/>
    <w:rsid w:val="00D93185"/>
    <w:rsid w:val="00D9496A"/>
    <w:rsid w:val="00D956B6"/>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6C83"/>
    <w:rsid w:val="00E7748F"/>
    <w:rsid w:val="00E81559"/>
    <w:rsid w:val="00E8267A"/>
    <w:rsid w:val="00E846CF"/>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54E"/>
    <w:rsid w:val="00ED26D0"/>
    <w:rsid w:val="00ED586E"/>
    <w:rsid w:val="00EE04A3"/>
    <w:rsid w:val="00EE2229"/>
    <w:rsid w:val="00EE51FC"/>
    <w:rsid w:val="00EE6A64"/>
    <w:rsid w:val="00EF09D6"/>
    <w:rsid w:val="00EF16D4"/>
    <w:rsid w:val="00EF42B2"/>
    <w:rsid w:val="00EF448C"/>
    <w:rsid w:val="00EF663B"/>
    <w:rsid w:val="00EF790E"/>
    <w:rsid w:val="00F00B2B"/>
    <w:rsid w:val="00F016ED"/>
    <w:rsid w:val="00F01F0E"/>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33"/>
    <w:rsid w:val="00F46050"/>
    <w:rsid w:val="00F511B1"/>
    <w:rsid w:val="00F55D3F"/>
    <w:rsid w:val="00F5796D"/>
    <w:rsid w:val="00F649BA"/>
    <w:rsid w:val="00F65CFC"/>
    <w:rsid w:val="00F66B79"/>
    <w:rsid w:val="00F67385"/>
    <w:rsid w:val="00F7531A"/>
    <w:rsid w:val="00F758E0"/>
    <w:rsid w:val="00F77408"/>
    <w:rsid w:val="00F77EE8"/>
    <w:rsid w:val="00F812CB"/>
    <w:rsid w:val="00F900F0"/>
    <w:rsid w:val="00F90986"/>
    <w:rsid w:val="00F911A8"/>
    <w:rsid w:val="00F9419C"/>
    <w:rsid w:val="00F94344"/>
    <w:rsid w:val="00F9586F"/>
    <w:rsid w:val="00FA0CE3"/>
    <w:rsid w:val="00FA18B1"/>
    <w:rsid w:val="00FB03CB"/>
    <w:rsid w:val="00FB2363"/>
    <w:rsid w:val="00FB2F7B"/>
    <w:rsid w:val="00FB3662"/>
    <w:rsid w:val="00FB3E66"/>
    <w:rsid w:val="00FB53B1"/>
    <w:rsid w:val="00FC5DE4"/>
    <w:rsid w:val="00FC669D"/>
    <w:rsid w:val="00FC7A3A"/>
    <w:rsid w:val="00FD1C72"/>
    <w:rsid w:val="00FD4991"/>
    <w:rsid w:val="00FD5FE7"/>
    <w:rsid w:val="00FE13A3"/>
    <w:rsid w:val="00FE263B"/>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785E6"/>
  <w15:docId w15:val="{DC592729-7BC1-4E4A-AD67-DCA6C60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uiPriority w:val="99"/>
    <w:semiHidden/>
    <w:unhideWhenUsed/>
    <w:rsid w:val="00F01F0E"/>
    <w:rPr>
      <w:color w:val="605E5C"/>
      <w:shd w:val="clear" w:color="auto" w:fill="E1DFDD"/>
    </w:rPr>
  </w:style>
  <w:style w:type="table" w:customStyle="1" w:styleId="12">
    <w:name w:val="Сетка таблицы1"/>
    <w:basedOn w:val="a1"/>
    <w:next w:val="aff0"/>
    <w:locked/>
    <w:rsid w:val="00F01F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01F0E"/>
  </w:style>
  <w:style w:type="table" w:customStyle="1" w:styleId="110">
    <w:name w:val="Сетка таблицы11"/>
    <w:basedOn w:val="a1"/>
    <w:next w:val="aff0"/>
    <w:uiPriority w:val="39"/>
    <w:rsid w:val="008C54D5"/>
    <w:rPr>
      <w:rFonts w:ascii="Calibri" w:eastAsia="Times New Roma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8474-1F83-4722-AFC1-21C91D7B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27117</Words>
  <Characters>154573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3</cp:revision>
  <cp:lastPrinted>2019-04-29T06:41:00Z</cp:lastPrinted>
  <dcterms:created xsi:type="dcterms:W3CDTF">2023-10-10T09:14:00Z</dcterms:created>
  <dcterms:modified xsi:type="dcterms:W3CDTF">2023-10-10T12:04:00Z</dcterms:modified>
</cp:coreProperties>
</file>